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0A" w:rsidRPr="001C2A85" w:rsidRDefault="0063730A" w:rsidP="0063730A">
      <w:pPr>
        <w:jc w:val="center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 xml:space="preserve">Силабус курсу </w:t>
      </w:r>
      <w:r w:rsidR="00C36E10">
        <w:rPr>
          <w:b/>
          <w:color w:val="auto"/>
          <w:lang w:val="uk-UA"/>
        </w:rPr>
        <w:t>«</w:t>
      </w:r>
      <w:r>
        <w:rPr>
          <w:b/>
          <w:color w:val="auto"/>
          <w:lang w:val="uk-UA"/>
        </w:rPr>
        <w:t>Редагування в ЗМІ</w:t>
      </w:r>
      <w:r w:rsidR="00C36E10">
        <w:rPr>
          <w:b/>
          <w:color w:val="auto"/>
          <w:lang w:val="uk-UA"/>
        </w:rPr>
        <w:t>»</w:t>
      </w:r>
    </w:p>
    <w:p w:rsidR="0063730A" w:rsidRDefault="0063730A" w:rsidP="0063730A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</w:t>
      </w:r>
      <w:r w:rsidR="00C36E10">
        <w:rPr>
          <w:b/>
          <w:color w:val="auto"/>
          <w:lang w:val="uk-UA"/>
        </w:rPr>
        <w:t>/</w:t>
      </w:r>
      <w:r>
        <w:rPr>
          <w:b/>
          <w:color w:val="auto"/>
          <w:lang w:val="uk-UA"/>
        </w:rPr>
        <w:t>2021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63730A" w:rsidRPr="001C2A85" w:rsidRDefault="0063730A" w:rsidP="0063730A">
      <w:pPr>
        <w:jc w:val="center"/>
        <w:rPr>
          <w:b/>
          <w:color w:val="auto"/>
          <w:lang w:val="uk-UA"/>
        </w:rPr>
      </w:pPr>
    </w:p>
    <w:p w:rsidR="0063730A" w:rsidRPr="001C2A85" w:rsidRDefault="0063730A" w:rsidP="0063730A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Редагування в ЗМІ</w:t>
            </w: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363" w:rsidRDefault="009E6363" w:rsidP="009E6363">
            <w:pPr>
              <w:jc w:val="both"/>
              <w:rPr>
                <w:lang w:val="ru-RU"/>
              </w:rPr>
            </w:pPr>
            <w:r w:rsidRPr="008A56FF">
              <w:rPr>
                <w:lang w:val="ru-RU"/>
              </w:rPr>
              <w:t>Львівський національний університет імені Івана Франка</w:t>
            </w:r>
          </w:p>
          <w:p w:rsidR="0063730A" w:rsidRPr="001C2A85" w:rsidRDefault="009E6363" w:rsidP="009E6363">
            <w:pPr>
              <w:jc w:val="both"/>
              <w:rPr>
                <w:color w:val="auto"/>
                <w:lang w:val="uk-UA"/>
              </w:rPr>
            </w:pPr>
            <w:proofErr w:type="gramStart"/>
            <w:r>
              <w:rPr>
                <w:lang w:val="ru-RU"/>
              </w:rPr>
              <w:t>(Львів, вул.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Генерала Чупринки, 49)</w:t>
            </w:r>
            <w:proofErr w:type="gramEnd"/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920309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журналістики, кафедра мови ЗМІ</w:t>
            </w:r>
            <w:r w:rsidR="009E6363">
              <w:rPr>
                <w:color w:val="auto"/>
                <w:lang w:val="uk-UA"/>
              </w:rPr>
              <w:t xml:space="preserve"> 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920309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E10" w:rsidRDefault="00C36E10" w:rsidP="00C36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Галузь знань – 06 журналістика</w:t>
            </w:r>
          </w:p>
          <w:p w:rsidR="0063730A" w:rsidRPr="001C2A85" w:rsidRDefault="00C36E10" w:rsidP="00C36E10">
            <w:pPr>
              <w:jc w:val="both"/>
              <w:rPr>
                <w:color w:val="auto"/>
                <w:lang w:val="uk-UA"/>
              </w:rPr>
            </w:pPr>
            <w:r>
              <w:t>Спеціальн</w:t>
            </w:r>
            <w:r>
              <w:rPr>
                <w:lang w:val="uk-UA"/>
              </w:rPr>
              <w:t>і</w:t>
            </w:r>
            <w:r>
              <w:t>ст</w:t>
            </w:r>
            <w:r>
              <w:rPr>
                <w:lang w:val="uk-UA"/>
              </w:rPr>
              <w:t xml:space="preserve">ь – 061 </w:t>
            </w:r>
            <w:r>
              <w:t>журналістика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B812F4" w:rsidRDefault="0063730A" w:rsidP="0043390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Конюхова Л. І. , кандидат філологічних наук, доцент кафедри мови ЗМІ    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B812F4" w:rsidRDefault="0063730A" w:rsidP="0043390D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Default="006377CA" w:rsidP="006377C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63730A" w:rsidRPr="00B812F4">
              <w:rPr>
                <w:color w:val="auto"/>
                <w:lang w:val="uk-UA"/>
              </w:rPr>
              <w:t>осилання на сторінку викладача</w:t>
            </w:r>
            <w:r>
              <w:rPr>
                <w:color w:val="auto"/>
              </w:rPr>
              <w:t xml:space="preserve">: </w:t>
            </w:r>
            <w:hyperlink r:id="rId8" w:history="1">
              <w:r w:rsidRPr="00365504">
                <w:rPr>
                  <w:rStyle w:val="Hyperlink"/>
                </w:rPr>
                <w:t>https://journ.lnu.edu.ua/employee/konyuhova-l-i</w:t>
              </w:r>
            </w:hyperlink>
            <w:r>
              <w:rPr>
                <w:color w:val="auto"/>
              </w:rPr>
              <w:t xml:space="preserve"> </w:t>
            </w:r>
          </w:p>
          <w:p w:rsidR="006377CA" w:rsidRPr="001C2A85" w:rsidRDefault="006377CA" w:rsidP="006377CA">
            <w:pPr>
              <w:jc w:val="both"/>
              <w:rPr>
                <w:color w:val="auto"/>
                <w:lang w:val="uk-UA"/>
              </w:rPr>
            </w:pPr>
            <w:r w:rsidRPr="00EE2D95">
              <w:rPr>
                <w:color w:val="auto"/>
                <w:lang w:val="uk-UA"/>
              </w:rPr>
              <w:t>Телефони: 0</w:t>
            </w:r>
            <w:r>
              <w:rPr>
                <w:color w:val="auto"/>
                <w:lang w:val="uk-UA"/>
              </w:rPr>
              <w:t xml:space="preserve">973900484 </w:t>
            </w:r>
            <w:r w:rsidRPr="00EE2D95">
              <w:rPr>
                <w:color w:val="auto"/>
                <w:lang w:val="uk-UA"/>
              </w:rPr>
              <w:t>– моб</w:t>
            </w:r>
            <w:r>
              <w:rPr>
                <w:color w:val="auto"/>
                <w:lang w:val="uk-UA"/>
              </w:rPr>
              <w:t>., (032) 239-41-81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B812F4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B812F4" w:rsidRDefault="0063730A" w:rsidP="006377CA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Також можливі </w:t>
            </w:r>
            <w:r>
              <w:rPr>
                <w:color w:val="auto"/>
                <w:lang w:val="uk-UA"/>
              </w:rPr>
              <w:t xml:space="preserve">он-лайн консультації через </w:t>
            </w:r>
            <w:r>
              <w:rPr>
                <w:color w:val="auto"/>
              </w:rPr>
              <w:t>zoom</w:t>
            </w:r>
            <w:r w:rsidRPr="00B812F4">
              <w:rPr>
                <w:color w:val="auto"/>
                <w:lang w:val="uk-UA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920309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7CA" w:rsidP="0043390D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Pr="00117F9E">
                <w:rPr>
                  <w:rStyle w:val="Hyperlink"/>
                  <w:lang w:val="uk-UA"/>
                </w:rPr>
                <w:t>https://journ.lnu.edu.ua/course/redahuvannya-v-zmi</w:t>
              </w:r>
            </w:hyperlink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6377C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>
              <w:rPr>
                <w:color w:val="auto"/>
                <w:lang w:val="uk-UA"/>
              </w:rPr>
              <w:t xml:space="preserve">виробити навички редакторського читання тексту. </w:t>
            </w:r>
            <w:r w:rsidRPr="001C2A85">
              <w:rPr>
                <w:color w:val="auto"/>
                <w:lang w:val="uk-UA"/>
              </w:rPr>
              <w:t xml:space="preserve">Тому у курсі представлено як огляд концепцій </w:t>
            </w:r>
            <w:r>
              <w:rPr>
                <w:color w:val="auto"/>
                <w:lang w:val="uk-UA"/>
              </w:rPr>
              <w:t xml:space="preserve">аналізу </w:t>
            </w:r>
            <w:r w:rsidR="003F6ACD">
              <w:rPr>
                <w:color w:val="auto"/>
                <w:lang w:val="uk-UA"/>
              </w:rPr>
              <w:t>журналістського тексту</w:t>
            </w:r>
            <w:r w:rsidRPr="001C2A85">
              <w:rPr>
                <w:color w:val="auto"/>
                <w:lang w:val="uk-UA"/>
              </w:rPr>
              <w:t>, так і інструментів, які потрібні</w:t>
            </w:r>
            <w:r w:rsidR="003F6ACD">
              <w:rPr>
                <w:color w:val="auto"/>
                <w:lang w:val="uk-UA"/>
              </w:rPr>
              <w:t xml:space="preserve"> для виправлення тексту</w:t>
            </w:r>
            <w:r w:rsidR="006377CA">
              <w:rPr>
                <w:color w:val="auto"/>
                <w:lang w:val="uk-UA"/>
              </w:rPr>
              <w:t>.</w:t>
            </w:r>
            <w:r w:rsidRPr="001C2A85">
              <w:rPr>
                <w:color w:val="auto"/>
                <w:lang w:val="uk-UA"/>
              </w:rPr>
              <w:t xml:space="preserve"> </w:t>
            </w: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7053D7" w:rsidRDefault="006377CA" w:rsidP="006377C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Pr="00CD033F">
              <w:rPr>
                <w:lang w:val="uk-UA"/>
              </w:rPr>
              <w:t>Редагування в засобах масової інформації</w:t>
            </w:r>
            <w:r>
              <w:rPr>
                <w:color w:val="auto"/>
                <w:lang w:val="uk-UA"/>
              </w:rPr>
              <w:t>» є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>
              <w:rPr>
                <w:color w:val="auto"/>
                <w:lang w:val="uk-UA"/>
              </w:rPr>
              <w:t>із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>
              <w:rPr>
                <w:color w:val="auto"/>
                <w:lang w:val="uk-UA"/>
              </w:rPr>
              <w:t>«</w:t>
            </w:r>
            <w:r w:rsidRPr="00742390">
              <w:rPr>
                <w:lang w:val="uk-UA"/>
              </w:rPr>
              <w:t>Журналістик</w:t>
            </w:r>
            <w:r>
              <w:rPr>
                <w:lang w:val="uk-UA"/>
              </w:rPr>
              <w:t>а»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>
              <w:rPr>
                <w:color w:val="auto"/>
                <w:lang w:val="uk-UA"/>
              </w:rPr>
              <w:t>бакалавра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-му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>
              <w:rPr>
                <w:color w:val="auto"/>
                <w:u w:val="single"/>
                <w:lang w:val="uk-UA"/>
              </w:rPr>
              <w:t>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  <w:r w:rsidRPr="003F6ACD">
              <w:rPr>
                <w:b/>
                <w:color w:val="auto"/>
                <w:lang w:val="uk-UA"/>
              </w:rPr>
              <w:t xml:space="preserve">Метою </w:t>
            </w:r>
            <w:r w:rsidRPr="001C2A85">
              <w:rPr>
                <w:color w:val="auto"/>
                <w:lang w:val="uk-UA"/>
              </w:rPr>
              <w:t xml:space="preserve">вивчення нормативної дисципліни </w:t>
            </w:r>
            <w:r w:rsidR="006377CA">
              <w:rPr>
                <w:color w:val="auto"/>
                <w:lang w:val="uk-UA"/>
              </w:rPr>
              <w:t>«</w:t>
            </w:r>
            <w:r w:rsidR="003F6ACD">
              <w:rPr>
                <w:color w:val="auto"/>
                <w:lang w:val="uk-UA"/>
              </w:rPr>
              <w:t>Редагування в засобах масової інформації</w:t>
            </w:r>
            <w:r w:rsidR="003F6ACD" w:rsidRPr="001C2A85">
              <w:rPr>
                <w:color w:val="auto"/>
                <w:lang w:val="uk-UA"/>
              </w:rPr>
              <w:t xml:space="preserve">» </w:t>
            </w:r>
            <w:r w:rsidRPr="001C2A85">
              <w:rPr>
                <w:color w:val="auto"/>
                <w:lang w:val="uk-UA"/>
              </w:rPr>
              <w:t xml:space="preserve"> є ознайомлення студентів із завданнями </w:t>
            </w:r>
            <w:r w:rsidR="003F6ACD">
              <w:rPr>
                <w:color w:val="auto"/>
                <w:lang w:val="uk-UA"/>
              </w:rPr>
              <w:t>та особливостями редагування в різних засобах масової інформації</w:t>
            </w:r>
            <w:r w:rsidRPr="001C2A85">
              <w:rPr>
                <w:color w:val="auto"/>
                <w:lang w:val="uk-UA"/>
              </w:rPr>
              <w:t xml:space="preserve"> для  оволодіння сучасними підходами та інструментами для їх вирішення.</w:t>
            </w:r>
          </w:p>
          <w:p w:rsidR="006377CA" w:rsidRDefault="003F6ACD" w:rsidP="0043390D">
            <w:pPr>
              <w:jc w:val="both"/>
              <w:rPr>
                <w:color w:val="auto"/>
                <w:lang w:val="uk-UA"/>
              </w:rPr>
            </w:pPr>
            <w:r w:rsidRPr="003F6ACD">
              <w:rPr>
                <w:b/>
                <w:color w:val="auto"/>
                <w:lang w:val="uk-UA"/>
              </w:rPr>
              <w:t>Завдання</w:t>
            </w:r>
            <w:r>
              <w:rPr>
                <w:color w:val="auto"/>
                <w:lang w:val="uk-UA"/>
              </w:rPr>
              <w:t xml:space="preserve"> курсу:</w:t>
            </w:r>
          </w:p>
          <w:p w:rsidR="0063730A" w:rsidRDefault="003F6ACD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1) вивчити складники редагування в ЗМІ;</w:t>
            </w:r>
          </w:p>
          <w:p w:rsidR="003F6ACD" w:rsidRDefault="003F6ACD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2) </w:t>
            </w:r>
            <w:r w:rsidR="00424EE9">
              <w:rPr>
                <w:color w:val="auto"/>
                <w:lang w:val="uk-UA"/>
              </w:rPr>
              <w:t>засвоїти особливості редагування в пресі, на радіо й телебаченні, в мережі Інтернет;</w:t>
            </w:r>
          </w:p>
          <w:p w:rsidR="00424EE9" w:rsidRDefault="00424EE9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3) навчити студентів найважливіших норм виправляння тексту;</w:t>
            </w:r>
          </w:p>
          <w:p w:rsidR="00424EE9" w:rsidRDefault="00424EE9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4) навчити визначати причини авторських помилок;</w:t>
            </w:r>
          </w:p>
          <w:p w:rsidR="0063730A" w:rsidRPr="001C2A85" w:rsidRDefault="00424EE9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5) ознайомити з базовою літературою навчального курсу</w:t>
            </w: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EE9" w:rsidRPr="009E6363" w:rsidRDefault="0063730A" w:rsidP="0043390D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9E6363">
              <w:rPr>
                <w:b/>
                <w:color w:val="auto"/>
                <w:lang w:val="uk-UA" w:eastAsia="uk-UA"/>
              </w:rPr>
              <w:t>Основна література:</w:t>
            </w:r>
          </w:p>
          <w:p w:rsidR="009E6363" w:rsidRPr="009E6363" w:rsidRDefault="009E6363" w:rsidP="009E6363">
            <w:pPr>
              <w:tabs>
                <w:tab w:val="left" w:pos="284"/>
                <w:tab w:val="left" w:pos="426"/>
                <w:tab w:val="left" w:pos="850"/>
                <w:tab w:val="left" w:pos="9923"/>
              </w:tabs>
              <w:jc w:val="both"/>
            </w:pPr>
            <w:r w:rsidRPr="009E6363">
              <w:rPr>
                <w:lang w:val="ru-RU"/>
              </w:rPr>
              <w:t>Капелюшний А. О.</w:t>
            </w:r>
            <w:r w:rsidRPr="001B5DDD">
              <w:rPr>
                <w:lang w:val="ru-RU"/>
              </w:rPr>
              <w:t xml:space="preserve"> Редагування в засобах масової інформації: Навчальний </w:t>
            </w:r>
            <w:proofErr w:type="gramStart"/>
            <w:r w:rsidRPr="001B5DDD">
              <w:rPr>
                <w:lang w:val="ru-RU"/>
              </w:rPr>
              <w:t>пос</w:t>
            </w:r>
            <w:proofErr w:type="gramEnd"/>
            <w:r w:rsidRPr="001B5DDD">
              <w:rPr>
                <w:lang w:val="ru-RU"/>
              </w:rPr>
              <w:t>ібник. – 2-ге вид., випр. і доп. – Льв</w:t>
            </w:r>
            <w:r w:rsidRPr="001B5DDD">
              <w:t>i</w:t>
            </w:r>
            <w:r w:rsidRPr="001B5DDD">
              <w:rPr>
                <w:lang w:val="ru-RU"/>
              </w:rPr>
              <w:t>в: ПА</w:t>
            </w:r>
            <w:proofErr w:type="gramStart"/>
            <w:r w:rsidRPr="001B5DDD">
              <w:t>I</w:t>
            </w:r>
            <w:proofErr w:type="gramEnd"/>
            <w:r w:rsidRPr="001B5DDD">
              <w:rPr>
                <w:lang w:val="ru-RU"/>
              </w:rPr>
              <w:t>С, 2009. – 432 с.</w:t>
            </w:r>
          </w:p>
          <w:p w:rsidR="009E6363" w:rsidRPr="001B5DDD" w:rsidRDefault="009E6363" w:rsidP="009E6363">
            <w:pPr>
              <w:tabs>
                <w:tab w:val="left" w:pos="284"/>
                <w:tab w:val="left" w:pos="426"/>
              </w:tabs>
              <w:jc w:val="both"/>
              <w:rPr>
                <w:lang w:val="ru-RU"/>
              </w:rPr>
            </w:pPr>
            <w:r w:rsidRPr="009E6363">
              <w:rPr>
                <w:caps/>
                <w:lang w:val="ru-RU"/>
              </w:rPr>
              <w:t>К</w:t>
            </w:r>
            <w:r w:rsidRPr="009E6363">
              <w:rPr>
                <w:lang w:val="ru-RU"/>
              </w:rPr>
              <w:t>апелюшний</w:t>
            </w:r>
            <w:r w:rsidRPr="009E6363">
              <w:rPr>
                <w:caps/>
                <w:lang w:val="ru-RU"/>
              </w:rPr>
              <w:t xml:space="preserve"> А</w:t>
            </w:r>
            <w:r w:rsidRPr="009E6363">
              <w:rPr>
                <w:lang w:val="ru-RU"/>
              </w:rPr>
              <w:t>. О.</w:t>
            </w:r>
            <w:r w:rsidRPr="001B5DDD">
              <w:rPr>
                <w:lang w:val="ru-RU"/>
              </w:rPr>
              <w:t xml:space="preserve"> Практичний </w:t>
            </w:r>
            <w:proofErr w:type="gramStart"/>
            <w:r w:rsidRPr="001B5DDD">
              <w:rPr>
                <w:lang w:val="ru-RU"/>
              </w:rPr>
              <w:t>пос</w:t>
            </w:r>
            <w:proofErr w:type="gramEnd"/>
            <w:r w:rsidRPr="001B5DDD">
              <w:rPr>
                <w:lang w:val="ru-RU"/>
              </w:rPr>
              <w:t>ібник-довідник журналіста</w:t>
            </w:r>
            <w:r w:rsidRPr="001B5DDD">
              <w:rPr>
                <w:caps/>
                <w:lang w:val="ru-RU"/>
              </w:rPr>
              <w:t>:</w:t>
            </w:r>
            <w:r w:rsidRPr="001B5DDD">
              <w:rPr>
                <w:lang w:val="ru-RU"/>
              </w:rPr>
              <w:t xml:space="preserve"> Редагування в ЗМІ: Аналіз і </w:t>
            </w:r>
            <w:proofErr w:type="gramStart"/>
            <w:r w:rsidRPr="001B5DDD">
              <w:rPr>
                <w:lang w:val="ru-RU"/>
              </w:rPr>
              <w:t>перев</w:t>
            </w:r>
            <w:proofErr w:type="gramEnd"/>
            <w:r w:rsidRPr="001B5DDD">
              <w:rPr>
                <w:lang w:val="ru-RU"/>
              </w:rPr>
              <w:t>ірка фактичного матеріалу. – Львів: ПАІС, 2004. – 576 с.</w:t>
            </w:r>
          </w:p>
          <w:p w:rsidR="009E6363" w:rsidRPr="009E6363" w:rsidRDefault="009E6363" w:rsidP="0043390D">
            <w:pPr>
              <w:shd w:val="clear" w:color="auto" w:fill="FFFFFF"/>
              <w:jc w:val="both"/>
              <w:textAlignment w:val="baseline"/>
              <w:rPr>
                <w:color w:val="auto"/>
              </w:rPr>
            </w:pPr>
          </w:p>
          <w:p w:rsidR="00424EE9" w:rsidRDefault="0087618C" w:rsidP="0043390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 w:eastAsia="uk-UA"/>
              </w:rPr>
              <w:t xml:space="preserve">Капелюшний А. О., Драган-Іванець Н. В. Редагування в </w:t>
            </w:r>
            <w:r>
              <w:rPr>
                <w:color w:val="auto"/>
                <w:lang w:val="uk-UA"/>
              </w:rPr>
              <w:t>засобах масової інформації: навчально-методичні матеріали і завдання для студентів факультету журналістики. – Львів: ЛНУ ім.. Івана Франка, 2017. – 36 с.</w:t>
            </w:r>
          </w:p>
          <w:p w:rsidR="0087618C" w:rsidRDefault="0087618C" w:rsidP="0087618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Конюхова Л. І. Українська мова в засобах масової інформації: Збірник тестових та практичних завдань</w:t>
            </w:r>
            <w:r w:rsidR="009E6363">
              <w:rPr>
                <w:color w:val="auto"/>
              </w:rPr>
              <w:t xml:space="preserve">. </w:t>
            </w:r>
            <w:r w:rsidR="009E6363">
              <w:rPr>
                <w:color w:val="auto"/>
                <w:lang w:val="uk-UA"/>
              </w:rPr>
              <w:t>–</w:t>
            </w:r>
            <w:r>
              <w:rPr>
                <w:color w:val="auto"/>
                <w:lang w:val="uk-UA"/>
              </w:rPr>
              <w:t xml:space="preserve"> ПАІС, 2012. – 116 с.</w:t>
            </w:r>
          </w:p>
          <w:p w:rsidR="009E6363" w:rsidRPr="009E6363" w:rsidRDefault="009E6363" w:rsidP="009E6363">
            <w:pPr>
              <w:tabs>
                <w:tab w:val="left" w:pos="851"/>
                <w:tab w:val="left" w:pos="9923"/>
              </w:tabs>
              <w:jc w:val="both"/>
              <w:rPr>
                <w:lang w:val="ru-RU"/>
              </w:rPr>
            </w:pPr>
            <w:r w:rsidRPr="009E6363">
              <w:rPr>
                <w:lang w:val="ru-RU"/>
              </w:rPr>
              <w:t>Тимошик М. С.</w:t>
            </w:r>
            <w:r w:rsidRPr="001B5DDD">
              <w:rPr>
                <w:lang w:val="ru-RU"/>
              </w:rPr>
              <w:t xml:space="preserve"> Як редагувати книжкові та газетно-журнальні видання: Практичний </w:t>
            </w:r>
            <w:proofErr w:type="gramStart"/>
            <w:r w:rsidRPr="001B5DDD">
              <w:rPr>
                <w:lang w:val="ru-RU"/>
              </w:rPr>
              <w:t>пос</w:t>
            </w:r>
            <w:proofErr w:type="gramEnd"/>
            <w:r w:rsidRPr="001B5DDD">
              <w:rPr>
                <w:lang w:val="ru-RU"/>
              </w:rPr>
              <w:t>ібник. – К.: Наша культура і наука, 2012. – 384 с.</w:t>
            </w:r>
          </w:p>
          <w:p w:rsidR="009E6363" w:rsidRPr="009E6363" w:rsidRDefault="009E6363" w:rsidP="0043390D">
            <w:pPr>
              <w:shd w:val="clear" w:color="auto" w:fill="FFFFFF"/>
              <w:jc w:val="both"/>
              <w:textAlignment w:val="baseline"/>
              <w:rPr>
                <w:color w:val="auto"/>
              </w:rPr>
            </w:pPr>
          </w:p>
          <w:p w:rsidR="009E6363" w:rsidRPr="006377CA" w:rsidRDefault="009E6363" w:rsidP="006377CA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eastAsia="uk-UA"/>
              </w:rPr>
            </w:pPr>
            <w:r w:rsidRPr="006377CA">
              <w:rPr>
                <w:b/>
                <w:color w:val="auto"/>
                <w:lang w:val="uk-UA" w:eastAsia="uk-UA"/>
              </w:rPr>
              <w:t xml:space="preserve">Додаткова література: </w:t>
            </w:r>
          </w:p>
          <w:p w:rsidR="009E6363" w:rsidRPr="009E6363" w:rsidRDefault="009E6363" w:rsidP="009E6363">
            <w:pPr>
              <w:jc w:val="both"/>
              <w:rPr>
                <w:lang w:val="ru-RU"/>
              </w:rPr>
            </w:pPr>
            <w:r w:rsidRPr="009E6363">
              <w:rPr>
                <w:lang w:val="ru-RU"/>
              </w:rPr>
              <w:t xml:space="preserve">Завгородня Л. В. Основи літературного редагування та коректури : навч. </w:t>
            </w:r>
            <w:proofErr w:type="gramStart"/>
            <w:r w:rsidRPr="009E6363">
              <w:rPr>
                <w:lang w:val="ru-RU"/>
              </w:rPr>
              <w:t>пос</w:t>
            </w:r>
            <w:proofErr w:type="gramEnd"/>
            <w:r w:rsidRPr="009E6363">
              <w:rPr>
                <w:lang w:val="ru-RU"/>
              </w:rPr>
              <w:t>ібн. .– Черкаси : Брама–Україна, 2010. –164 с.</w:t>
            </w:r>
          </w:p>
          <w:p w:rsidR="009E6363" w:rsidRPr="009E6363" w:rsidRDefault="009E6363" w:rsidP="009E6363">
            <w:pPr>
              <w:jc w:val="both"/>
              <w:rPr>
                <w:lang w:val="ru-RU"/>
              </w:rPr>
            </w:pPr>
            <w:r w:rsidRPr="009E6363">
              <w:rPr>
                <w:lang w:val="ru-RU"/>
              </w:rPr>
              <w:t xml:space="preserve">Куляс П. П. Типологія помилок: </w:t>
            </w:r>
            <w:proofErr w:type="gramStart"/>
            <w:r w:rsidRPr="009E6363">
              <w:rPr>
                <w:lang w:val="ru-RU"/>
              </w:rPr>
              <w:t>П</w:t>
            </w:r>
            <w:proofErr w:type="gramEnd"/>
            <w:r w:rsidRPr="009E6363">
              <w:rPr>
                <w:lang w:val="ru-RU"/>
              </w:rPr>
              <w:t>ідручник-монографія. – К. : Вид-во НПУ імені М. П. Драгоманова, 2015. – 464 с.</w:t>
            </w:r>
          </w:p>
          <w:p w:rsidR="009E6363" w:rsidRDefault="009E6363" w:rsidP="009E636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9E6363">
              <w:rPr>
                <w:color w:val="auto"/>
                <w:lang w:val="uk-UA"/>
              </w:rPr>
              <w:t xml:space="preserve">Стівенс М. Виробництво новин: телебачення, радіо, Інтернет. - К.: Києво-Могилянська академія, 2008. </w:t>
            </w:r>
            <w:r>
              <w:rPr>
                <w:color w:val="auto"/>
                <w:lang w:val="uk-UA"/>
              </w:rPr>
              <w:t>–</w:t>
            </w:r>
            <w:r w:rsidRPr="009E6363">
              <w:rPr>
                <w:color w:val="auto"/>
                <w:lang w:val="uk-UA"/>
              </w:rPr>
              <w:t xml:space="preserve"> 407 c.</w:t>
            </w:r>
          </w:p>
          <w:p w:rsidR="006377CA" w:rsidRPr="009E6363" w:rsidRDefault="006377CA" w:rsidP="006377CA">
            <w:pPr>
              <w:tabs>
                <w:tab w:val="left" w:pos="284"/>
                <w:tab w:val="left" w:pos="426"/>
              </w:tabs>
              <w:jc w:val="both"/>
              <w:rPr>
                <w:lang w:val="ru-RU"/>
              </w:rPr>
            </w:pPr>
            <w:r w:rsidRPr="009E6363">
              <w:rPr>
                <w:lang w:val="ru-RU"/>
              </w:rPr>
              <w:t xml:space="preserve">Тимошик М. С. Книга для автора, редактора, видавця: Практичний </w:t>
            </w:r>
            <w:proofErr w:type="gramStart"/>
            <w:r w:rsidRPr="009E6363">
              <w:rPr>
                <w:lang w:val="ru-RU"/>
              </w:rPr>
              <w:t>пос</w:t>
            </w:r>
            <w:proofErr w:type="gramEnd"/>
            <w:r w:rsidRPr="009E6363">
              <w:rPr>
                <w:lang w:val="ru-RU"/>
              </w:rPr>
              <w:t>ібник. – К.: Наша культура і наука, 2006. – 560 с.</w:t>
            </w:r>
          </w:p>
          <w:p w:rsidR="009E6363" w:rsidRPr="009E6363" w:rsidRDefault="009E6363" w:rsidP="009E6363">
            <w:pPr>
              <w:jc w:val="both"/>
              <w:rPr>
                <w:rFonts w:eastAsia="Calibri"/>
                <w:bCs/>
                <w:lang w:val="ru-RU"/>
              </w:rPr>
            </w:pPr>
            <w:r w:rsidRPr="009E6363">
              <w:rPr>
                <w:rFonts w:eastAsia="Calibri"/>
                <w:bCs/>
                <w:lang w:val="ru-RU"/>
              </w:rPr>
              <w:t>Як редагувати</w:t>
            </w:r>
            <w:proofErr w:type="gramStart"/>
            <w:r w:rsidRPr="009E6363">
              <w:rPr>
                <w:rFonts w:eastAsia="Calibri"/>
                <w:bCs/>
                <w:lang w:val="ru-RU"/>
              </w:rPr>
              <w:t xml:space="preserve"> В</w:t>
            </w:r>
            <w:proofErr w:type="gramEnd"/>
            <w:r w:rsidRPr="009E6363">
              <w:rPr>
                <w:rFonts w:eastAsia="Calibri"/>
                <w:bCs/>
                <w:lang w:val="ru-RU"/>
              </w:rPr>
              <w:t>ікіпедію: Довідник для новачків [Текст] / Упоряд. С. Д. Петров; За заг. ред. Є. В. Букета. – К</w:t>
            </w:r>
            <w:proofErr w:type="gramStart"/>
            <w:r w:rsidRPr="009E6363">
              <w:rPr>
                <w:rFonts w:eastAsia="Calibri"/>
                <w:bCs/>
                <w:lang w:val="ru-RU"/>
              </w:rPr>
              <w:t xml:space="preserve"> .</w:t>
            </w:r>
            <w:proofErr w:type="gramEnd"/>
            <w:r w:rsidRPr="009E6363">
              <w:rPr>
                <w:rFonts w:eastAsia="Calibri"/>
                <w:bCs/>
                <w:lang w:val="ru-RU"/>
              </w:rPr>
              <w:t>: Український пріоритет, 2012. – 44 с.</w:t>
            </w:r>
          </w:p>
          <w:p w:rsidR="009E6363" w:rsidRPr="001B5DDD" w:rsidRDefault="009E6363" w:rsidP="009E6363">
            <w:pPr>
              <w:jc w:val="both"/>
              <w:rPr>
                <w:rFonts w:eastAsia="Calibri"/>
                <w:bCs/>
                <w:lang w:val="ru-RU"/>
              </w:rPr>
            </w:pPr>
            <w:r w:rsidRPr="009E6363">
              <w:rPr>
                <w:lang w:val="ru-RU"/>
              </w:rPr>
              <w:t>Яцимірська М. Г.</w:t>
            </w:r>
            <w:r w:rsidRPr="001B5DDD">
              <w:rPr>
                <w:b/>
                <w:lang w:val="ru-RU"/>
              </w:rPr>
              <w:t xml:space="preserve"> </w:t>
            </w:r>
            <w:r w:rsidRPr="001B5DDD">
              <w:rPr>
                <w:lang w:val="ru-RU"/>
              </w:rPr>
              <w:t xml:space="preserve">Культура мови журналіста: Навч. </w:t>
            </w:r>
            <w:proofErr w:type="gramStart"/>
            <w:r w:rsidRPr="001B5DDD">
              <w:rPr>
                <w:lang w:val="ru-RU"/>
              </w:rPr>
              <w:t>пос</w:t>
            </w:r>
            <w:proofErr w:type="gramEnd"/>
            <w:r w:rsidRPr="001B5DDD">
              <w:rPr>
                <w:lang w:val="ru-RU"/>
              </w:rPr>
              <w:t>ібник. – Львів: ПАІС, 2017. – 168 с.</w:t>
            </w:r>
          </w:p>
          <w:p w:rsidR="009E6363" w:rsidRDefault="009E6363" w:rsidP="009E6363">
            <w:pPr>
              <w:tabs>
                <w:tab w:val="left" w:pos="851"/>
                <w:tab w:val="left" w:pos="9923"/>
              </w:tabs>
              <w:spacing w:line="234" w:lineRule="atLeast"/>
              <w:ind w:left="517" w:firstLine="1701"/>
            </w:pPr>
          </w:p>
          <w:p w:rsidR="009E6363" w:rsidRPr="001B5DDD" w:rsidRDefault="009E6363" w:rsidP="006377CA">
            <w:pPr>
              <w:tabs>
                <w:tab w:val="left" w:pos="851"/>
                <w:tab w:val="left" w:pos="9923"/>
              </w:tabs>
              <w:spacing w:line="234" w:lineRule="atLeast"/>
              <w:rPr>
                <w:lang w:val="uk-UA"/>
              </w:rPr>
            </w:pPr>
            <w:r w:rsidRPr="001B5DDD">
              <w:rPr>
                <w:lang w:val="uk-UA"/>
              </w:rPr>
              <w:t>Інтернет-ресурси:</w:t>
            </w:r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 xml:space="preserve">Блоґ професора Пономарева О. Д. </w:t>
            </w:r>
            <w:r w:rsidRPr="006377CA">
              <w:rPr>
                <w:rFonts w:eastAsia="Calibri"/>
                <w:bCs/>
                <w:lang w:val="ru-RU"/>
              </w:rPr>
              <w:t xml:space="preserve">// http://www. bbc/co. uk/ukrainian </w:t>
            </w:r>
          </w:p>
          <w:p w:rsidR="006377CA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Cs/>
                <w:lang w:val="ru-RU"/>
              </w:rPr>
              <w:t>Золоті слова: 10 безкоштовних онлайн-сервісі</w:t>
            </w:r>
            <w:proofErr w:type="gramStart"/>
            <w:r w:rsidRPr="006377CA">
              <w:rPr>
                <w:rFonts w:eastAsia="Calibri"/>
                <w:bCs/>
                <w:lang w:val="ru-RU"/>
              </w:rPr>
              <w:t>в</w:t>
            </w:r>
            <w:proofErr w:type="gramEnd"/>
            <w:r w:rsidRPr="006377CA">
              <w:rPr>
                <w:rFonts w:eastAsia="Calibri"/>
                <w:bCs/>
                <w:lang w:val="ru-RU"/>
              </w:rPr>
              <w:t xml:space="preserve"> для роботи з тек</w:t>
            </w:r>
            <w:r w:rsidR="006377CA" w:rsidRPr="006377CA">
              <w:rPr>
                <w:rFonts w:eastAsia="Calibri"/>
                <w:bCs/>
                <w:lang w:val="ru-RU"/>
              </w:rPr>
              <w:t>стом</w:t>
            </w:r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Cs/>
                <w:lang w:val="ru-RU"/>
              </w:rPr>
              <w:t xml:space="preserve">[Електронний ресурс]. – Режим доступу: </w:t>
            </w:r>
            <w:hyperlink r:id="rId10" w:history="1">
              <w:r w:rsidR="006377CA" w:rsidRPr="00365504">
                <w:rPr>
                  <w:rStyle w:val="Hyperlink"/>
                  <w:rFonts w:eastAsia="Calibri"/>
                  <w:bCs/>
                  <w:lang w:val="ru-RU"/>
                </w:rPr>
                <w:t>http://lab.platfor.ma/10servisiv-dlya-roboti-z-tekstom/</w:t>
              </w:r>
            </w:hyperlink>
            <w:r w:rsidR="006377CA">
              <w:rPr>
                <w:rFonts w:eastAsia="Calibri"/>
                <w:bCs/>
                <w:lang w:val="ru-RU"/>
              </w:rPr>
              <w:t xml:space="preserve"> </w:t>
            </w:r>
          </w:p>
          <w:p w:rsidR="006377CA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>Кафедра мови засобів масової інформації ЛНУ ім. Івана Франка</w:t>
            </w:r>
            <w:r w:rsidRPr="006377CA">
              <w:rPr>
                <w:rFonts w:eastAsia="Calibri"/>
                <w:bCs/>
                <w:lang w:val="ru-RU"/>
              </w:rPr>
              <w:t xml:space="preserve"> / </w:t>
            </w:r>
          </w:p>
          <w:p w:rsid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Cs/>
                <w:lang w:val="ru-RU"/>
              </w:rPr>
              <w:t xml:space="preserve">Інформаційна сторінка на ФБ // </w:t>
            </w:r>
            <w:hyperlink r:id="rId11" w:history="1">
              <w:r w:rsidR="006377CA" w:rsidRPr="00365504">
                <w:rPr>
                  <w:rStyle w:val="Hyperlink"/>
                </w:rPr>
                <w:t>https</w:t>
              </w:r>
              <w:r w:rsidR="006377CA" w:rsidRPr="00365504">
                <w:rPr>
                  <w:rStyle w:val="Hyperlink"/>
                  <w:lang w:val="ru-RU"/>
                </w:rPr>
                <w:t>://</w:t>
              </w:r>
              <w:r w:rsidR="006377CA" w:rsidRPr="00365504">
                <w:rPr>
                  <w:rStyle w:val="Hyperlink"/>
                </w:rPr>
                <w:t>uk</w:t>
              </w:r>
              <w:r w:rsidR="006377CA" w:rsidRPr="00365504">
                <w:rPr>
                  <w:rStyle w:val="Hyperlink"/>
                  <w:lang w:val="ru-RU"/>
                </w:rPr>
                <w:t>-</w:t>
              </w:r>
              <w:r w:rsidR="006377CA" w:rsidRPr="00365504">
                <w:rPr>
                  <w:rStyle w:val="Hyperlink"/>
                </w:rPr>
                <w:t>ua</w:t>
              </w:r>
              <w:r w:rsidR="006377CA" w:rsidRPr="00365504">
                <w:rPr>
                  <w:rStyle w:val="Hyperlink"/>
                  <w:lang w:val="ru-RU"/>
                </w:rPr>
                <w:t>.</w:t>
              </w:r>
              <w:r w:rsidR="006377CA" w:rsidRPr="00365504">
                <w:rPr>
                  <w:rStyle w:val="Hyperlink"/>
                </w:rPr>
                <w:t>facebook</w:t>
              </w:r>
              <w:r w:rsidR="006377CA" w:rsidRPr="00365504">
                <w:rPr>
                  <w:rStyle w:val="Hyperlink"/>
                  <w:lang w:val="ru-RU"/>
                </w:rPr>
                <w:t>.</w:t>
              </w:r>
              <w:r w:rsidR="006377CA" w:rsidRPr="00365504">
                <w:rPr>
                  <w:rStyle w:val="Hyperlink"/>
                </w:rPr>
                <w:t>com</w:t>
              </w:r>
              <w:r w:rsidR="006377CA" w:rsidRPr="00365504">
                <w:rPr>
                  <w:rStyle w:val="Hyperlink"/>
                  <w:lang w:val="ru-RU"/>
                </w:rPr>
                <w:t>/</w:t>
              </w:r>
              <w:r w:rsidR="006377CA" w:rsidRPr="00365504">
                <w:rPr>
                  <w:rStyle w:val="Hyperlink"/>
                </w:rPr>
                <w:t>kafedramovyzmi</w:t>
              </w:r>
            </w:hyperlink>
            <w:r w:rsidR="006377CA">
              <w:rPr>
                <w:lang w:val="uk-UA"/>
              </w:rPr>
              <w:t xml:space="preserve">  </w:t>
            </w:r>
            <w:r w:rsidR="006377CA" w:rsidRPr="006377CA">
              <w:rPr>
                <w:rFonts w:eastAsia="Calibri"/>
                <w:bCs/>
                <w:lang w:val="ru-RU"/>
              </w:rPr>
              <w:t xml:space="preserve"> </w:t>
            </w:r>
          </w:p>
          <w:p w:rsidR="006377CA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 xml:space="preserve">Культура слова </w:t>
            </w:r>
            <w:r w:rsidRPr="006377CA">
              <w:rPr>
                <w:rFonts w:eastAsia="Calibri"/>
                <w:bCs/>
                <w:lang w:val="ru-RU"/>
              </w:rPr>
              <w:t>/ Інформаційна сторі</w:t>
            </w:r>
            <w:r w:rsidR="006377CA" w:rsidRPr="006377CA">
              <w:rPr>
                <w:rFonts w:eastAsia="Calibri"/>
                <w:bCs/>
                <w:lang w:val="ru-RU"/>
              </w:rPr>
              <w:t>нка на ФБ Інституту української</w:t>
            </w:r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Cs/>
                <w:lang w:val="ru-RU"/>
              </w:rPr>
              <w:t xml:space="preserve">мови НАН України // Доступно з: https:// </w:t>
            </w:r>
            <w:hyperlink r:id="rId12" w:history="1">
              <w:r w:rsidRPr="006377CA">
                <w:rPr>
                  <w:rFonts w:eastAsia="Calibri"/>
                  <w:bCs/>
                  <w:lang w:val="ru-RU"/>
                </w:rPr>
                <w:t>www.facebook.com</w:t>
              </w:r>
            </w:hyperlink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 xml:space="preserve">LanguageTool </w:t>
            </w:r>
            <w:r w:rsidRPr="006377CA">
              <w:rPr>
                <w:rFonts w:eastAsia="Calibri"/>
                <w:bCs/>
                <w:lang w:val="ru-RU"/>
              </w:rPr>
              <w:t xml:space="preserve">// </w:t>
            </w:r>
            <w:hyperlink r:id="rId13" w:history="1">
              <w:r w:rsidRPr="006377CA">
                <w:rPr>
                  <w:rFonts w:eastAsia="Calibri"/>
                  <w:bCs/>
                  <w:lang w:val="ru-RU"/>
                </w:rPr>
                <w:t>https://www.languagetool.org/\</w:t>
              </w:r>
            </w:hyperlink>
            <w:r w:rsidRPr="006377CA">
              <w:rPr>
                <w:rFonts w:eastAsia="Calibri"/>
                <w:bCs/>
                <w:lang w:val="ru-RU"/>
              </w:rPr>
              <w:t>.</w:t>
            </w:r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 xml:space="preserve">MOVA.info </w:t>
            </w:r>
            <w:r w:rsidRPr="006377CA">
              <w:rPr>
                <w:rFonts w:eastAsia="Calibri"/>
                <w:bCs/>
                <w:lang w:val="ru-RU"/>
              </w:rPr>
              <w:t>– лінгвістичний портал // Доступно з: http://www. mova.info</w:t>
            </w:r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>Пономарів О.Д.</w:t>
            </w:r>
            <w:r w:rsidRPr="006377CA">
              <w:rPr>
                <w:rFonts w:eastAsia="Calibri"/>
                <w:bCs/>
                <w:lang w:val="ru-RU"/>
              </w:rPr>
              <w:t xml:space="preserve"> Культура слова: мовностилістичні поради // http://ponomariv-kultura-slova.wikidot.com</w:t>
            </w:r>
          </w:p>
          <w:p w:rsidR="009E6363" w:rsidRPr="006377CA" w:rsidRDefault="009E6363" w:rsidP="006377CA">
            <w:pPr>
              <w:jc w:val="both"/>
              <w:rPr>
                <w:rFonts w:eastAsia="Calibri"/>
                <w:bCs/>
                <w:lang w:val="ru-RU"/>
              </w:rPr>
            </w:pPr>
            <w:r w:rsidRPr="006377CA">
              <w:rPr>
                <w:rFonts w:eastAsia="Calibri"/>
                <w:b/>
                <w:bCs/>
                <w:lang w:val="ru-RU"/>
              </w:rPr>
              <w:t>Словники України online</w:t>
            </w:r>
            <w:r w:rsidRPr="006377CA">
              <w:rPr>
                <w:rFonts w:eastAsia="Calibri"/>
                <w:bCs/>
                <w:lang w:val="ru-RU"/>
              </w:rPr>
              <w:t xml:space="preserve"> / лінгвістичний портал / Український мовн</w:t>
            </w:r>
            <w:proofErr w:type="gramStart"/>
            <w:r w:rsidRPr="006377CA">
              <w:rPr>
                <w:rFonts w:eastAsia="Calibri"/>
                <w:bCs/>
                <w:lang w:val="ru-RU"/>
              </w:rPr>
              <w:t>о-</w:t>
            </w:r>
            <w:proofErr w:type="gramEnd"/>
            <w:r w:rsidRPr="006377CA">
              <w:rPr>
                <w:rFonts w:eastAsia="Calibri"/>
                <w:bCs/>
                <w:lang w:val="ru-RU"/>
              </w:rPr>
              <w:t>інформаційний фонд НАН України //  http://www. lcorp.ulif.org.ua&gt;dictua</w:t>
            </w:r>
          </w:p>
          <w:p w:rsidR="0063730A" w:rsidRPr="009E6363" w:rsidRDefault="0063730A" w:rsidP="0043390D">
            <w:pPr>
              <w:shd w:val="clear" w:color="auto" w:fill="FFFFFF"/>
              <w:jc w:val="both"/>
              <w:textAlignment w:val="baseline"/>
              <w:rPr>
                <w:color w:val="auto"/>
                <w:lang w:eastAsia="uk-UA"/>
              </w:rPr>
            </w:pP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Default="006377CA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63730A" w:rsidRPr="001C2A85">
              <w:rPr>
                <w:color w:val="auto"/>
                <w:lang w:val="uk-UA"/>
              </w:rPr>
              <w:t xml:space="preserve">  год.</w:t>
            </w:r>
          </w:p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7CA" w:rsidP="003365B6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64</w:t>
            </w:r>
            <w:r w:rsidR="0063730A" w:rsidRPr="001C2A85">
              <w:rPr>
                <w:b/>
                <w:color w:val="auto"/>
                <w:lang w:val="uk-UA"/>
              </w:rPr>
              <w:t xml:space="preserve"> </w:t>
            </w:r>
            <w:r w:rsidR="0063730A" w:rsidRPr="001C2A85">
              <w:rPr>
                <w:color w:val="auto"/>
                <w:lang w:val="uk-UA"/>
              </w:rPr>
              <w:t>годин аудиторних занять. З них</w:t>
            </w:r>
            <w:r>
              <w:rPr>
                <w:color w:val="auto"/>
                <w:lang w:val="uk-UA"/>
              </w:rPr>
              <w:t xml:space="preserve"> 32</w:t>
            </w:r>
            <w:r w:rsidR="0063730A" w:rsidRPr="001C2A85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32</w:t>
            </w:r>
            <w:r w:rsidR="0063730A" w:rsidRPr="001C2A85">
              <w:rPr>
                <w:color w:val="auto"/>
                <w:lang w:val="uk-UA"/>
              </w:rPr>
              <w:t xml:space="preserve"> годин лабораторних робіт занять та </w:t>
            </w:r>
            <w:r w:rsidR="003365B6">
              <w:rPr>
                <w:color w:val="auto"/>
                <w:lang w:val="uk-UA"/>
              </w:rPr>
              <w:t>26</w:t>
            </w:r>
            <w:bookmarkStart w:id="0" w:name="_GoBack"/>
            <w:bookmarkEnd w:id="0"/>
            <w:r w:rsidR="0063730A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Pr="001C2A85">
              <w:rPr>
                <w:color w:val="auto"/>
                <w:lang w:val="uk-UA"/>
              </w:rPr>
              <w:t xml:space="preserve">буде : </w:t>
            </w:r>
          </w:p>
          <w:p w:rsidR="0063730A" w:rsidRDefault="00CD0D5E" w:rsidP="0063730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</w:t>
            </w:r>
            <w:r w:rsidR="0063730A" w:rsidRPr="00CD0D5E">
              <w:rPr>
                <w:b/>
                <w:color w:val="auto"/>
                <w:lang w:val="uk-UA"/>
              </w:rPr>
              <w:t>нати</w:t>
            </w:r>
            <w:r>
              <w:rPr>
                <w:color w:val="auto"/>
                <w:lang w:val="uk-UA"/>
              </w:rPr>
              <w:t>:</w:t>
            </w:r>
            <w:r w:rsidR="0063730A">
              <w:rPr>
                <w:color w:val="auto"/>
                <w:lang w:val="uk-UA"/>
              </w:rPr>
              <w:t xml:space="preserve"> </w:t>
            </w:r>
            <w:r w:rsidR="0087618C">
              <w:rPr>
                <w:color w:val="auto"/>
                <w:lang w:val="uk-UA"/>
              </w:rPr>
              <w:t xml:space="preserve">зміст основних понять, пов’язаних із редагуванням у </w:t>
            </w:r>
            <w:r w:rsidR="0087618C">
              <w:rPr>
                <w:color w:val="auto"/>
                <w:lang w:val="uk-UA"/>
              </w:rPr>
              <w:lastRenderedPageBreak/>
              <w:t>ЗМІ</w:t>
            </w:r>
            <w:r w:rsidR="00F15116">
              <w:rPr>
                <w:color w:val="auto"/>
                <w:lang w:val="uk-UA"/>
              </w:rPr>
              <w:t>; особливості редагування тексту в різних ЗМІ; особливості типових макроструктурних та мікроструктурних помилок, психологічні причини авторських помилок, найважливіші норми виправляння тексту, види правки, логічні засади редагування.</w:t>
            </w:r>
          </w:p>
          <w:p w:rsidR="0063730A" w:rsidRPr="001C2A85" w:rsidRDefault="00CD0D5E" w:rsidP="0063730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вм</w:t>
            </w:r>
            <w:r w:rsidR="0063730A" w:rsidRPr="00CD0D5E">
              <w:rPr>
                <w:b/>
                <w:color w:val="auto"/>
                <w:lang w:val="uk-UA"/>
              </w:rPr>
              <w:t>іти</w:t>
            </w:r>
            <w:r w:rsidR="00F15116">
              <w:rPr>
                <w:color w:val="auto"/>
                <w:lang w:val="uk-UA"/>
              </w:rPr>
              <w:t xml:space="preserve">: враховувати специфіку редагування в різних ЗМІ, виявляти макроструктурні та мікроструктурні помилки в сучасних ЗМІ, вміти їх усувати; редагувати тексти, зберігаючи індивідуальний стиль автора; у власній практиці зважати на специфіку редакторського читання тексту; виявляти в медіа текстах логічні, </w:t>
            </w:r>
            <w:r>
              <w:rPr>
                <w:color w:val="auto"/>
                <w:lang w:val="uk-UA"/>
              </w:rPr>
              <w:t>фактичні та мовностилістичні помилки й усувати їх.</w:t>
            </w:r>
          </w:p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9E6363" w:rsidP="009E6363">
            <w:pPr>
              <w:jc w:val="both"/>
              <w:rPr>
                <w:color w:val="auto"/>
                <w:lang w:val="uk-UA"/>
              </w:rPr>
            </w:pPr>
            <w:proofErr w:type="gramStart"/>
            <w:r>
              <w:rPr>
                <w:lang w:val="ru-RU"/>
              </w:rPr>
              <w:t xml:space="preserve">Редагування, теорія і практика редагування, </w:t>
            </w:r>
            <w:r w:rsidRPr="00077665">
              <w:rPr>
                <w:lang w:val="ru-RU"/>
              </w:rPr>
              <w:t>редагування тексту</w:t>
            </w:r>
            <w:r>
              <w:rPr>
                <w:lang w:val="ru-RU"/>
              </w:rPr>
              <w:t>, с</w:t>
            </w:r>
            <w:r w:rsidRPr="00077665">
              <w:rPr>
                <w:lang w:val="ru-RU"/>
              </w:rPr>
              <w:t>аморедагування</w:t>
            </w:r>
            <w:r>
              <w:rPr>
                <w:lang w:val="ru-RU"/>
              </w:rPr>
              <w:t xml:space="preserve">, </w:t>
            </w:r>
            <w:r w:rsidRPr="00077665">
              <w:rPr>
                <w:lang w:val="ru-RU"/>
              </w:rPr>
              <w:t>літературне редагування</w:t>
            </w:r>
            <w:r>
              <w:rPr>
                <w:lang w:val="ru-RU"/>
              </w:rPr>
              <w:t>, к</w:t>
            </w:r>
            <w:r w:rsidRPr="00077665">
              <w:rPr>
                <w:lang w:val="ru-RU"/>
              </w:rPr>
              <w:t>огерентність тексту</w:t>
            </w:r>
            <w:r>
              <w:rPr>
                <w:lang w:val="ru-RU"/>
              </w:rPr>
              <w:t xml:space="preserve">, </w:t>
            </w:r>
            <w:r w:rsidRPr="00077665">
              <w:rPr>
                <w:lang w:val="ru-RU"/>
              </w:rPr>
              <w:t>редакторськ</w:t>
            </w:r>
            <w:r>
              <w:rPr>
                <w:lang w:val="ru-RU"/>
              </w:rPr>
              <w:t>а</w:t>
            </w:r>
            <w:r w:rsidRPr="00077665">
              <w:rPr>
                <w:lang w:val="ru-RU"/>
              </w:rPr>
              <w:t xml:space="preserve"> інтерпретаці</w:t>
            </w:r>
            <w:r>
              <w:rPr>
                <w:lang w:val="ru-RU"/>
              </w:rPr>
              <w:t>я</w:t>
            </w:r>
            <w:r w:rsidRPr="00077665">
              <w:rPr>
                <w:lang w:val="ru-RU"/>
              </w:rPr>
              <w:t xml:space="preserve"> тексту</w:t>
            </w:r>
            <w:r>
              <w:t>,</w:t>
            </w:r>
            <w:r w:rsidRPr="00077665">
              <w:rPr>
                <w:lang w:val="ru-RU"/>
              </w:rPr>
              <w:t xml:space="preserve"> редакторський аналіз тексту</w:t>
            </w:r>
            <w:r>
              <w:rPr>
                <w:lang w:val="ru-RU"/>
              </w:rPr>
              <w:t>, с</w:t>
            </w:r>
            <w:r w:rsidRPr="00077665">
              <w:rPr>
                <w:lang w:val="ru-RU"/>
              </w:rPr>
              <w:t>труктурна одиниця тексту</w:t>
            </w:r>
            <w:r>
              <w:rPr>
                <w:lang w:val="ru-RU"/>
              </w:rPr>
              <w:t>, в</w:t>
            </w:r>
            <w:r w:rsidRPr="00077665">
              <w:rPr>
                <w:lang w:val="ru-RU"/>
              </w:rPr>
              <w:t>иди правки</w:t>
            </w:r>
            <w:r>
              <w:rPr>
                <w:lang w:val="ru-RU"/>
              </w:rPr>
              <w:t xml:space="preserve">, </w:t>
            </w:r>
            <w:r w:rsidRPr="00077665">
              <w:rPr>
                <w:lang w:val="ru-RU"/>
              </w:rPr>
              <w:t>композиці</w:t>
            </w:r>
            <w:r>
              <w:rPr>
                <w:lang w:val="ru-RU"/>
              </w:rPr>
              <w:t>я</w:t>
            </w:r>
            <w:r w:rsidRPr="00077665">
              <w:rPr>
                <w:lang w:val="ru-RU"/>
              </w:rPr>
              <w:t xml:space="preserve"> рукопису</w:t>
            </w:r>
            <w:r>
              <w:rPr>
                <w:lang w:val="ru-RU"/>
              </w:rPr>
              <w:t>, в</w:t>
            </w:r>
            <w:r w:rsidRPr="00077665">
              <w:rPr>
                <w:lang w:val="ru-RU"/>
              </w:rPr>
              <w:t>иди фактичного матеріалу</w:t>
            </w:r>
            <w:r>
              <w:rPr>
                <w:lang w:val="ru-RU"/>
              </w:rPr>
              <w:t>, коректура</w:t>
            </w:r>
            <w:r w:rsidRPr="00FE1A4E">
              <w:rPr>
                <w:lang w:val="uk-UA"/>
              </w:rPr>
              <w:t>.</w:t>
            </w:r>
            <w:proofErr w:type="gramEnd"/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8B58B6" w:rsidRDefault="0063730A" w:rsidP="0043390D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>
              <w:rPr>
                <w:color w:val="auto"/>
                <w:lang w:val="uk-UA"/>
              </w:rPr>
              <w:t xml:space="preserve">/заочний 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8B58B6" w:rsidRDefault="0063730A" w:rsidP="0043390D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9E6363" w:rsidP="0043390D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Див. тут «Схему курсу»</w:t>
            </w:r>
          </w:p>
        </w:tc>
      </w:tr>
      <w:tr w:rsidR="0063730A" w:rsidRPr="001C2A85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A66DED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9E636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залік в </w:t>
            </w:r>
            <w:r w:rsidR="009E6363">
              <w:rPr>
                <w:color w:val="auto"/>
                <w:lang w:val="uk-UA"/>
              </w:rPr>
              <w:t>кінці семестру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A66DED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9E6363" w:rsidP="0043390D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«Української мови в ЗМІ»</w:t>
            </w:r>
            <w:r w:rsidRPr="00A66DED">
              <w:rPr>
                <w:color w:val="auto"/>
                <w:lang w:val="uk-UA"/>
              </w:rPr>
              <w:t xml:space="preserve">, </w:t>
            </w:r>
            <w:r w:rsidRPr="001C2A85">
              <w:rPr>
                <w:color w:val="auto"/>
                <w:lang w:val="uk-UA"/>
              </w:rPr>
              <w:t>«</w:t>
            </w:r>
            <w:r w:rsidRPr="00742390">
              <w:rPr>
                <w:color w:val="auto"/>
                <w:lang w:val="uk-UA"/>
              </w:rPr>
              <w:t>Практичн</w:t>
            </w:r>
            <w:r>
              <w:rPr>
                <w:color w:val="auto"/>
                <w:lang w:val="uk-UA"/>
              </w:rPr>
              <w:t>ої</w:t>
            </w:r>
            <w:r w:rsidRPr="00742390">
              <w:rPr>
                <w:color w:val="auto"/>
                <w:lang w:val="uk-UA"/>
              </w:rPr>
              <w:t xml:space="preserve"> стилістик</w:t>
            </w:r>
            <w:r>
              <w:rPr>
                <w:color w:val="auto"/>
                <w:lang w:val="uk-UA"/>
              </w:rPr>
              <w:t>и</w:t>
            </w:r>
            <w:r w:rsidRPr="00742390">
              <w:rPr>
                <w:color w:val="auto"/>
                <w:lang w:val="uk-UA"/>
              </w:rPr>
              <w:t xml:space="preserve"> української мови</w:t>
            </w:r>
            <w:r>
              <w:rPr>
                <w:color w:val="auto"/>
                <w:lang w:val="uk-UA"/>
              </w:rPr>
              <w:t>», «Теорії й методики журналістської творчості»,</w:t>
            </w:r>
            <w:r w:rsidR="0043390D">
              <w:rPr>
                <w:color w:val="auto"/>
                <w:lang w:val="uk-UA"/>
              </w:rPr>
              <w:t xml:space="preserve"> «Культури української мови»</w:t>
            </w:r>
            <w:r>
              <w:rPr>
                <w:color w:val="auto"/>
                <w:lang w:val="uk-UA"/>
              </w:rPr>
              <w:t xml:space="preserve"> </w:t>
            </w:r>
            <w:r w:rsidRPr="00A66DED">
              <w:rPr>
                <w:color w:val="auto"/>
                <w:lang w:val="uk-UA"/>
              </w:rPr>
              <w:t xml:space="preserve">достатніх для сприйняття категоріального апарату </w:t>
            </w:r>
            <w:r w:rsidRPr="001C2A85">
              <w:rPr>
                <w:color w:val="auto"/>
                <w:lang w:val="uk-UA"/>
              </w:rPr>
              <w:t>«</w:t>
            </w:r>
            <w:r w:rsidRPr="009321E8">
              <w:rPr>
                <w:lang w:val="uk-UA"/>
              </w:rPr>
              <w:t>Редагування в засобах масової інформації</w:t>
            </w:r>
            <w:r>
              <w:rPr>
                <w:color w:val="auto"/>
                <w:lang w:val="uk-UA"/>
              </w:rPr>
              <w:t>»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основних джерел.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43390D" w:rsidP="0043390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Pr="001C2A85">
              <w:rPr>
                <w:color w:val="auto"/>
                <w:lang w:val="uk-UA"/>
              </w:rPr>
              <w:t>екції, колаборативне навчання</w:t>
            </w:r>
            <w:r>
              <w:rPr>
                <w:color w:val="auto"/>
                <w:lang w:val="uk-UA"/>
              </w:rPr>
              <w:t>,</w:t>
            </w:r>
            <w:r w:rsidRPr="001C2A85">
              <w:rPr>
                <w:color w:val="auto"/>
                <w:lang w:val="uk-UA"/>
              </w:rPr>
              <w:t xml:space="preserve"> про</w:t>
            </w:r>
            <w:r>
              <w:rPr>
                <w:color w:val="auto"/>
                <w:lang w:val="uk-UA"/>
              </w:rPr>
              <w:t>є</w:t>
            </w:r>
            <w:r w:rsidRPr="001C2A85">
              <w:rPr>
                <w:color w:val="auto"/>
                <w:lang w:val="uk-UA"/>
              </w:rPr>
              <w:t>ктно-орієнтоване навчання, дискусія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7C0772" w:rsidRDefault="0043390D" w:rsidP="0043390D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lang w:val="ru-RU"/>
              </w:rPr>
              <w:t xml:space="preserve">Вивчення курсу </w:t>
            </w:r>
            <w:r>
              <w:rPr>
                <w:lang w:val="ru-RU"/>
              </w:rPr>
              <w:t>не потребує</w:t>
            </w:r>
            <w:r w:rsidRPr="007C0772">
              <w:rPr>
                <w:lang w:val="ru-RU"/>
              </w:rPr>
              <w:t xml:space="preserve"> використання програмного забезпечення, </w:t>
            </w:r>
            <w:proofErr w:type="gramStart"/>
            <w:r w:rsidRPr="007C0772">
              <w:rPr>
                <w:lang w:val="ru-RU"/>
              </w:rPr>
              <w:t>кр</w:t>
            </w:r>
            <w:proofErr w:type="gramEnd"/>
            <w:r w:rsidRPr="007C0772">
              <w:rPr>
                <w:lang w:val="ru-RU"/>
              </w:rPr>
              <w:t>ім загально вживаних програм і операційних систем.</w:t>
            </w:r>
          </w:p>
        </w:tc>
      </w:tr>
      <w:tr w:rsidR="0063730A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30A" w:rsidRPr="001C2A85" w:rsidRDefault="0063730A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0D" w:rsidRPr="001C2A85" w:rsidRDefault="0043390D" w:rsidP="0043390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</w:t>
            </w:r>
            <w:r>
              <w:rPr>
                <w:color w:val="auto"/>
                <w:lang w:val="ru-RU"/>
              </w:rPr>
              <w:t>так</w:t>
            </w:r>
            <w:r w:rsidRPr="001C2A85">
              <w:rPr>
                <w:color w:val="auto"/>
                <w:lang w:val="ru-RU"/>
              </w:rPr>
              <w:t xml:space="preserve">им співідношенням: </w:t>
            </w:r>
          </w:p>
          <w:p w:rsidR="0043390D" w:rsidRPr="001C2A85" w:rsidRDefault="0043390D" w:rsidP="0043390D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Pr="001C2A85">
              <w:rPr>
                <w:color w:val="auto"/>
                <w:lang w:val="ru-RU"/>
              </w:rPr>
              <w:t xml:space="preserve">: </w:t>
            </w:r>
            <w:r>
              <w:rPr>
                <w:color w:val="auto"/>
                <w:lang w:val="ru-RU"/>
              </w:rPr>
              <w:t xml:space="preserve">14 занять по 5 балів;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– 70 балів.</w:t>
            </w:r>
          </w:p>
          <w:p w:rsidR="0043390D" w:rsidRPr="001C2A85" w:rsidRDefault="0043390D" w:rsidP="0043390D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</w:t>
            </w:r>
            <w:r>
              <w:rPr>
                <w:color w:val="auto"/>
                <w:lang w:val="ru-RU"/>
              </w:rPr>
              <w:t>2 модулі по 15 балів</w:t>
            </w:r>
            <w:r w:rsidRPr="001C2A85">
              <w:rPr>
                <w:color w:val="auto"/>
                <w:lang w:val="ru-RU"/>
              </w:rPr>
              <w:t>;</w:t>
            </w:r>
            <w:r>
              <w:rPr>
                <w:color w:val="auto"/>
                <w:lang w:val="ru-RU"/>
              </w:rPr>
              <w:t xml:space="preserve"> максимальна кількість балів – 30 балів.</w:t>
            </w:r>
          </w:p>
          <w:p w:rsidR="0043390D" w:rsidRDefault="0043390D" w:rsidP="0043390D">
            <w:pPr>
              <w:jc w:val="both"/>
              <w:rPr>
                <w:color w:val="auto"/>
                <w:lang w:val="ru-RU"/>
              </w:rPr>
            </w:pPr>
          </w:p>
          <w:p w:rsidR="0043390D" w:rsidRDefault="0043390D" w:rsidP="0043390D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 – 100</w:t>
            </w:r>
          </w:p>
          <w:p w:rsidR="0063730A" w:rsidRDefault="0063730A" w:rsidP="0043390D">
            <w:pPr>
              <w:jc w:val="both"/>
              <w:rPr>
                <w:color w:val="auto"/>
                <w:lang w:val="ru-RU"/>
              </w:rPr>
            </w:pPr>
          </w:p>
          <w:p w:rsidR="0063730A" w:rsidRDefault="0063730A" w:rsidP="0043390D">
            <w:pPr>
              <w:jc w:val="both"/>
              <w:rPr>
                <w:color w:val="auto"/>
                <w:lang w:val="ru-RU"/>
              </w:rPr>
            </w:pPr>
          </w:p>
          <w:p w:rsidR="0063730A" w:rsidRPr="007C0772" w:rsidRDefault="0063730A" w:rsidP="0043390D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письмових робіт (есе, вирішення кейсу).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</w:t>
            </w:r>
            <w:r w:rsidRPr="007C0772">
              <w:rPr>
                <w:lang w:val="ru-RU"/>
              </w:rPr>
              <w:lastRenderedPageBreak/>
              <w:t xml:space="preserve">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63730A" w:rsidRPr="001C2A85" w:rsidRDefault="0063730A" w:rsidP="0043390D">
            <w:pPr>
              <w:jc w:val="both"/>
              <w:rPr>
                <w:color w:val="auto"/>
                <w:lang w:val="ru-RU"/>
              </w:rPr>
            </w:pPr>
          </w:p>
          <w:p w:rsidR="0063730A" w:rsidRPr="001C2A85" w:rsidRDefault="0063730A" w:rsidP="0043390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63730A" w:rsidRPr="001C2A85" w:rsidRDefault="0063730A" w:rsidP="0043390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63730A" w:rsidRPr="001C2A85" w:rsidRDefault="0063730A" w:rsidP="0043390D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>ї доброчесності не толеруються.</w:t>
            </w:r>
          </w:p>
          <w:p w:rsidR="0063730A" w:rsidRPr="001C2A85" w:rsidRDefault="0063730A" w:rsidP="0043390D">
            <w:pPr>
              <w:jc w:val="both"/>
              <w:rPr>
                <w:color w:val="auto"/>
                <w:lang w:val="ru-RU"/>
              </w:rPr>
            </w:pPr>
          </w:p>
        </w:tc>
      </w:tr>
      <w:tr w:rsidR="0043390D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0D" w:rsidRPr="001C2A85" w:rsidRDefault="0043390D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mallCaps/>
                <w:sz w:val="24"/>
                <w:szCs w:val="24"/>
              </w:rPr>
              <w:t>Р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едагування як наукова та навчальна дисципліна.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Зміст понять “редагування”, “літературне редагування”, “теорія і практика редагування”, “редагування тексту”.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Текст у ЗМІ як мікроструктура, що входить до складу макроструктури.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Міжпредметні зв’язки курсу “Редагування в ЗМІ”.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редагування в ЗМІ.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Аспекти редагування.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Саморедагування в процесі журналістської творчості.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Специфіка редагування на радіо.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редагування на телебаченні.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“Прямий ефір” і завдання редактора передачі.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Типові  макроструктурні та мікроструктурні помилки в ЗМІ.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Текст як основний об’єкт редакторського аналізу. Основні риси й ознаки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процесу виникнення тексту. Створення журналістського тексту в ЗМІ.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Зафіксованість тексту як його основна ознака.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Когерентність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Місце редактора в комунікативному акті..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Мета втручання редактора в текст.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Основна суперечність у тексті між індивідуальним і соціальним. Роль редактора в подоланні цієї суперечності.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Ситуаційний контекст.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Досягнення інформативної, емоційної та спонукальної адекватності розуміння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Психологічні передумови редагування.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Праця редактора як співтворчість з автором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Психологічні причини авторських помилок.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Труднощі, які виникають під  час “перекладу” з внутрішнього мовлення.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Процес редакторської інтерпретації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Психологічні закономірності, що є визначальними для глибокого авторського аналізу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Мотивація в редакторській діяльності.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Використання специфічних дій-навиків у редакторському аналізі.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Чотири аспекти втручання редактора в авторський текст.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Редакторське втручання в текст і порушення авторської манери викладу.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визначення меж редакторського втручання в текст.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Специфіка редакторського читання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Багатоплановість редакторського читання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Три основні “ланки” в системі редакторського читання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Три види ставлення редактора до читання тексту.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Три функції скеровування читання.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Типові психологічні помилки.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Типові помилки в інтерв’юванні.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Праця над рукописом як складний творчий процес, у якому не все можна регламентувати.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Два основні аспекти праці редактора над текстом.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Зміст понять “аналіз твору”,  “редакторський аналіз”.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Мета редакторського аналізу.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Редакторський аналіз і літературно-художня критика.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Редакторський аналіз – критика, звернена до автора.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редакторського аналізу.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Структурна одиниця тексту, тривалість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Вимоги до редакторської оцінки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Основні завдання правки.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Найважливіші правила виправляння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Види правки.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й сфера використання правки-вичитування.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Редакторська робота над текстами, які потребують правки-скорочення.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Правка-доопрацювання – найпоширеніший вид редак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softHyphen/>
              <w:t>цій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softHyphen/>
              <w:t>них виправлень у журналістських текстах.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Правка-переробка як різновид творчості.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 xml:space="preserve">Умови додержання законів і норм логічно </w:t>
            </w:r>
            <w:proofErr w:type="gramStart"/>
            <w:r w:rsidRPr="00BB18DF">
              <w:rPr>
                <w:lang w:val="ru-RU"/>
              </w:rPr>
              <w:t>правильного</w:t>
            </w:r>
            <w:proofErr w:type="gramEnd"/>
            <w:r w:rsidRPr="00BB18DF">
              <w:rPr>
                <w:lang w:val="ru-RU"/>
              </w:rPr>
              <w:t xml:space="preserve"> мислення.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Основні завдання редактора в оцінюванні тексту журналістського твору з логічного погляду.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Прийоми, за допомогою яких вирішують ці завдання.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 xml:space="preserve">Чотири основні закони </w:t>
            </w:r>
            <w:proofErr w:type="gramStart"/>
            <w:r w:rsidRPr="00BB18DF">
              <w:rPr>
                <w:lang w:val="ru-RU"/>
              </w:rPr>
              <w:t>правильного</w:t>
            </w:r>
            <w:proofErr w:type="gramEnd"/>
            <w:r w:rsidRPr="00BB18DF">
              <w:rPr>
                <w:lang w:val="ru-RU"/>
              </w:rPr>
              <w:t xml:space="preserve"> мислення та умови їх додержання в журналістському тексті.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lastRenderedPageBreak/>
              <w:t>Формування в редактора навиків усунення логічних помилок.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</w:rPr>
            </w:pPr>
            <w:r w:rsidRPr="00FF6804">
              <w:t>Класифікація логічних помилок.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ізні трактування  поняття “вид тексту”.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Різні класифікації видів текстів.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Особливості редагування </w:t>
            </w: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ізних видів текстів.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Редагування </w:t>
            </w: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ізних видів текстів на телебаченні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Специфічні риси редагування </w:t>
            </w: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ізних видів текстів на радіо.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Текст-розповідь і особливості його редагування.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Текст-опис і специфіка його редагування в </w:t>
            </w: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ізних ЗМІ.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Особливості редагування тексту-роздуму в </w:t>
            </w: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ізних ЗМІ.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Специфіка редагування тексту-визначення.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num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Різновиди журналістських текстів за їх жанрово- та структурно-стилістичними особливостями (класифікація А. М. Васильєвої).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proofErr w:type="gramStart"/>
            <w:r w:rsidRPr="00BB18DF">
              <w:rPr>
                <w:lang w:val="ru-RU"/>
              </w:rPr>
              <w:t>Ц</w:t>
            </w:r>
            <w:proofErr w:type="gramEnd"/>
            <w:r w:rsidRPr="00BB18DF">
              <w:rPr>
                <w:lang w:val="ru-RU"/>
              </w:rPr>
              <w:t xml:space="preserve">ілісний текст, текст у єдності всіх його компонентів як предмет редакторського аналізу. 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</w:rPr>
            </w:pPr>
            <w:r w:rsidRPr="00FF6804">
              <w:t>Методика умовного членування тексту.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Критерії виокремлення структурних одиниць тексту.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Робота редактора над композицією рукопису.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Специфіка редакторського аналізу структурних особливостей тексту.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</w:rPr>
            </w:pPr>
            <w:r w:rsidRPr="00FF6804">
              <w:t>Методика оцінювання композиції рукопису.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</w:rPr>
            </w:pPr>
            <w:r w:rsidRPr="00FF6804">
              <w:t>Правила побудови журналістського твору.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Основні вимоги до композиції рукопису.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caps/>
                <w:lang w:val="ru-RU"/>
              </w:rPr>
            </w:pPr>
            <w:r w:rsidRPr="00BB18DF">
              <w:rPr>
                <w:lang w:val="ru-RU"/>
              </w:rPr>
              <w:t>Прийоми роботи редактора над композицією твору.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Залежність композиції твору від жанру журналістського матеріалу.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Залежність композиції твору від засобу масової інформації. 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Залежність композиції твору від типу видання.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Методика редакторської оцінки рубрикації.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Текст і заголовок. Функції заголовка в ЗМІ та типи його зв’язку з текстом.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Типові змістово-структурні, жанрово-стильові та композиційні помилки.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Факт – основа журналістського твору.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Перевірка </w:t>
            </w:r>
            <w:proofErr w:type="gramStart"/>
            <w:r w:rsidRPr="00BB18DF">
              <w:rPr>
                <w:lang w:val="ru-RU"/>
              </w:rPr>
              <w:t>фактичного</w:t>
            </w:r>
            <w:proofErr w:type="gramEnd"/>
            <w:r w:rsidRPr="00BB18DF">
              <w:rPr>
                <w:lang w:val="ru-RU"/>
              </w:rPr>
              <w:t xml:space="preserve"> матеріалу – один з найважливіших етапів редакторської діяльності в ЗМІ.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Типові фактичні помилки.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Психологічні причини фактичних помилок.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 xml:space="preserve">Фактологічні особливості  журналістських текстів </w:t>
            </w:r>
            <w:proofErr w:type="gramStart"/>
            <w:r w:rsidRPr="00BB18DF">
              <w:rPr>
                <w:lang w:val="ru-RU"/>
              </w:rPr>
              <w:t>р</w:t>
            </w:r>
            <w:proofErr w:type="gramEnd"/>
            <w:r w:rsidRPr="00BB18DF">
              <w:rPr>
                <w:lang w:val="ru-RU"/>
              </w:rPr>
              <w:t>ізних видів і завдання редактора під час їх аналізу.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</w:pPr>
            <w:r w:rsidRPr="00FF6804">
              <w:t>Види фактичного матеріалу.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Загальні рекомендації щодо редакційно-технічного оформлення цитат.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Редакційно-технічне оформлення числового матеріалу.</w:t>
            </w:r>
          </w:p>
          <w:p w:rsidR="0043390D" w:rsidRPr="00FF6804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ind w:left="426"/>
              <w:jc w:val="both"/>
            </w:pPr>
            <w:r w:rsidRPr="00FF6804">
              <w:t>Редакційно-технічне оформлення дат.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Загальні засади редакційно-технічного оформлення власних імен та власних назв.</w:t>
            </w:r>
          </w:p>
          <w:p w:rsidR="0043390D" w:rsidRPr="00BB18DF" w:rsidRDefault="0043390D" w:rsidP="0043390D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ind w:left="426"/>
              <w:jc w:val="both"/>
              <w:rPr>
                <w:lang w:val="ru-RU"/>
              </w:rPr>
            </w:pPr>
            <w:r w:rsidRPr="00BB18DF">
              <w:rPr>
                <w:lang w:val="ru-RU"/>
              </w:rPr>
              <w:t>Загальні принципи редакційно-технічного оформлення скорочень.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редагування цитатного матеріалу.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Вимоги до оформлення цитат.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Специфіка редагування бібліографічних покликань.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Стандартизація оформлення бібліографічних покликань.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Нормативність написання імен та імен по батькові.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Написання прізвищ іншомовного походження.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Редагування написання топонімів (географічних назв).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Перевірка написання умовних власних назв.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Абревіація: звукова та літерна.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Складноскорочені слова (часткові, складові, телескопічні).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Умовні графічні скорочення слів.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Стягування (дефісні, скіснолінійні) та відсікання.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скорочення одиниць виміру.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Медіасофія й медіапрагматика. Мова засобів масової інформації. Місце медіалінгвістики в системі наук про ЗМІ.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caps/>
                <w:sz w:val="24"/>
                <w:szCs w:val="24"/>
              </w:rPr>
              <w:t>В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имоги до мови преси, телебачення й радіо.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Редакторський аналіз мовностилістичних особливостей тексту в ЗМІ.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Практика слововживання в сучасних українських ЗМІ та завдання редактора.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Залежність мовностилістичних особливостей тексту від специфіки засобу масової інформації, від жанру твору, від типу видання, від мовного оточення автора.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  <w:tab w:val="left" w:pos="992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Використання словників та довідників у праці редактора.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Значущість помилок.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Вага помилок.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Типові помилки в мові ЗМІ. Причини їх виникнення та способи уникнення.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Загальна класифікація помилок (інформаційні, модальні й фактичні, темпоральні, локальні й ситуативні, тезаурусні, сприйняттєві, атенційні,  копіювальні).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Типові орфографічні помилки в журналістських текстах.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Типові орфоепічні помилки в журналістських текстах.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Типові акцентуаційні помилки в журналістських текстах.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Типові пунктуаційні помилки в журналістських текстах.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Правила набору текстів на комп’ютері.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Типові помилки технічного редагування при складанні окремих текстових одиниць.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редагування заголовків та підзаголовків.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Редагування різних видів рубрик.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Правила розриву і перенесення.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Вимоги до редагування абзаців і переліків.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Звичайний пробіл (до і після розділових знаків) та нерозривний (тонкий) пробіл.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Онлайн-сервіси для редагування журналістських тексту.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Текстові онлайн-редактори (“LanguageTool” та інші…).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Ефективність онлайн-сервісів для редагування українських медіатекстів.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функціонування українських текстових редакторів.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Особливості редагування “Вікіпедії”.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Коректура. Коректурні знаки (заміни, вставки, видалення, </w:t>
            </w:r>
            <w:r w:rsidRPr="00FF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перестановки).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коректора. </w:t>
            </w:r>
          </w:p>
          <w:p w:rsidR="0043390D" w:rsidRPr="00FF6804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 xml:space="preserve">Звіряння як різновид коректури. </w:t>
            </w:r>
          </w:p>
          <w:p w:rsidR="0043390D" w:rsidRPr="0043390D" w:rsidRDefault="0043390D" w:rsidP="0043390D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426" w:right="-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804">
              <w:rPr>
                <w:rFonts w:ascii="Times New Roman" w:hAnsi="Times New Roman" w:cs="Times New Roman"/>
                <w:sz w:val="24"/>
                <w:szCs w:val="24"/>
              </w:rPr>
              <w:t>Загальні правила застосування коректурних знаків.</w:t>
            </w:r>
          </w:p>
        </w:tc>
      </w:tr>
      <w:tr w:rsidR="0043390D" w:rsidRPr="007C7F53" w:rsidTr="0043390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0D" w:rsidRPr="001C2A85" w:rsidRDefault="0043390D" w:rsidP="0043390D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0D" w:rsidRPr="001C2A85" w:rsidRDefault="0043390D" w:rsidP="0043390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63730A" w:rsidRDefault="0063730A" w:rsidP="0063730A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63730A" w:rsidRDefault="0063730A" w:rsidP="0063730A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43390D" w:rsidRPr="000D52F9" w:rsidRDefault="0043390D" w:rsidP="0043390D">
      <w:pPr>
        <w:jc w:val="center"/>
        <w:rPr>
          <w:i/>
          <w:sz w:val="32"/>
          <w:szCs w:val="32"/>
          <w:lang w:val="uk-UA"/>
        </w:rPr>
      </w:pPr>
      <w:r w:rsidRPr="000D52F9">
        <w:rPr>
          <w:b/>
          <w:sz w:val="32"/>
          <w:szCs w:val="32"/>
          <w:lang w:val="uk-UA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686"/>
        <w:gridCol w:w="1275"/>
        <w:gridCol w:w="2127"/>
        <w:gridCol w:w="1417"/>
        <w:gridCol w:w="1134"/>
      </w:tblGrid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Література. 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</w:rPr>
              <w:t>Термін виконання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1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>иждень 1 – лаб. зан.</w:t>
            </w:r>
          </w:p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spacing w:line="300" w:lineRule="atLeast"/>
              <w:jc w:val="both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caps/>
                <w:sz w:val="20"/>
              </w:rPr>
              <w:t xml:space="preserve">1. </w:t>
            </w:r>
            <w:r w:rsidRPr="00C46214">
              <w:rPr>
                <w:rFonts w:ascii="Times New Roman" w:hAnsi="Times New Roman"/>
                <w:sz w:val="20"/>
              </w:rPr>
              <w:t>Предмет і завдання курсу “Редагування в ЗМІ”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mallCaps/>
                <w:sz w:val="20"/>
                <w:szCs w:val="20"/>
                <w:lang w:val="ru-RU"/>
              </w:rPr>
              <w:t>1.</w:t>
            </w:r>
            <w:r w:rsidRPr="00411291">
              <w:rPr>
                <w:smallCaps/>
                <w:sz w:val="20"/>
                <w:szCs w:val="20"/>
                <w:lang w:val="ru-RU"/>
              </w:rPr>
              <w:tab/>
              <w:t>Р</w:t>
            </w:r>
            <w:r w:rsidRPr="00411291">
              <w:rPr>
                <w:sz w:val="20"/>
                <w:szCs w:val="20"/>
                <w:lang w:val="ru-RU"/>
              </w:rPr>
              <w:t>едагування як наукова та навчальна дисциплі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2.</w:t>
            </w:r>
            <w:r w:rsidRPr="00411291">
              <w:rPr>
                <w:sz w:val="20"/>
                <w:szCs w:val="20"/>
                <w:lang w:val="ru-RU"/>
              </w:rPr>
              <w:tab/>
              <w:t>Змі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ст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понять “редагування”, “літературне редагування”, “теорія і практика редагування”, “редагування тексту”.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3.</w:t>
            </w:r>
            <w:r w:rsidRPr="00411291">
              <w:rPr>
                <w:sz w:val="20"/>
                <w:szCs w:val="20"/>
                <w:lang w:val="ru-RU"/>
              </w:rPr>
              <w:tab/>
              <w:t xml:space="preserve">Текст у ЗМІ як мікроструктура, що входить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до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складу макроструктури.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4.</w:t>
            </w:r>
            <w:r w:rsidRPr="00411291">
              <w:rPr>
                <w:sz w:val="20"/>
                <w:szCs w:val="20"/>
                <w:lang w:val="ru-RU"/>
              </w:rPr>
              <w:tab/>
              <w:t>Міжпредметні зв’язки курсу “Редагування в ЗМІ”.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5.</w:t>
            </w:r>
            <w:r w:rsidRPr="00411291">
              <w:rPr>
                <w:sz w:val="20"/>
                <w:szCs w:val="20"/>
                <w:lang w:val="ru-RU"/>
              </w:rPr>
              <w:tab/>
              <w:t xml:space="preserve">Завдання редагування в ЗМІ.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6.</w:t>
            </w:r>
            <w:r w:rsidRPr="00411291">
              <w:rPr>
                <w:sz w:val="20"/>
                <w:szCs w:val="20"/>
                <w:lang w:val="ru-RU"/>
              </w:rPr>
              <w:tab/>
              <w:t>Аспекти редагування.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7.</w:t>
            </w:r>
            <w:r w:rsidRPr="00411291">
              <w:rPr>
                <w:sz w:val="20"/>
                <w:szCs w:val="20"/>
                <w:lang w:val="ru-RU"/>
              </w:rPr>
              <w:tab/>
              <w:t>Саморедагування в процесі журналістської творчості.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8.</w:t>
            </w:r>
            <w:r w:rsidRPr="00411291">
              <w:rPr>
                <w:sz w:val="20"/>
                <w:szCs w:val="20"/>
                <w:lang w:val="ru-RU"/>
              </w:rPr>
              <w:tab/>
              <w:t>Специфіка редагування на раді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mall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9.</w:t>
            </w:r>
            <w:r w:rsidRPr="00411291">
              <w:rPr>
                <w:sz w:val="20"/>
                <w:szCs w:val="20"/>
                <w:lang w:val="ru-RU"/>
              </w:rPr>
              <w:tab/>
              <w:t>Особливості редагування на телебаченні.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60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10. “Прямий ефі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” і завдання редактора передачі.</w:t>
            </w:r>
          </w:p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Редагування в засобах масової інформації: Навч. посіб. – Львів: ПАІС, 2005. – С. 7–18; Партико З. В. Галузеве редагування в засобах масової інформації. –  Львів: Афіша, 2007. – С. 35-86; Різун В. В.  Літературне редагування. – К.: Либідь, 1996. – С. 7–20, 58–74; Тимошик М. С. Видавнича справа та редагування: Навчальний посібник. – К.: Наша культура і наука – Концерн “Видавничий Дім“Ін Юре”, 2004. – С. 112–114, 120–167; Тимошик М. С. Видавнича справа та редагування: Навчальний посібник. – К.: Наша культура і наука – Концерн “Видавничий Дім“Ін Юре”, 2004. – С. 112-125;  Тимошик М. С. Книга для автора, редактора, видавця: Практичний посібник. – К.: Наша культура і наука, 2006. – С. 235-248; Тимошик М. С. Як редагувати книжкові та газетно-журнальні видання: Практичний посібник. </w:t>
            </w: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lastRenderedPageBreak/>
              <w:t>– К.: Наша культура і наука, 2012. – С. 54-71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Завдання з книги:</w:t>
            </w:r>
          </w:p>
          <w:p w:rsidR="0043390D" w:rsidRPr="00C46214" w:rsidRDefault="0043390D" w:rsidP="0043390D">
            <w:pPr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Капелюшний А. О. Редагування в засобах масової інформації: Навч.посіб. – 2-ге вид., випр. і доп. – Львiв: ПАIС, 2009. – 432 с.</w:t>
            </w:r>
          </w:p>
          <w:p w:rsidR="0043390D" w:rsidRDefault="0043390D" w:rsidP="0043390D">
            <w:pPr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Завд.1</w:t>
            </w:r>
          </w:p>
          <w:p w:rsidR="0043390D" w:rsidRPr="00C46214" w:rsidRDefault="0043390D" w:rsidP="0043390D">
            <w:pPr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вересня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2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2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>Тема</w:t>
            </w:r>
            <w:r w:rsidRPr="00C46214">
              <w:rPr>
                <w:rFonts w:ascii="Times New Roman" w:hAnsi="Times New Roman"/>
                <w:caps/>
                <w:sz w:val="20"/>
              </w:rPr>
              <w:t xml:space="preserve"> </w:t>
            </w:r>
            <w:r w:rsidRPr="00C46214">
              <w:rPr>
                <w:rFonts w:ascii="Times New Roman" w:hAnsi="Times New Roman"/>
                <w:sz w:val="20"/>
              </w:rPr>
              <w:t>2. Редактор  і  текст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1. Текст як основний об’єкт редакторського аналізу. Основні риси й ознаки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2. Особливості процесу виникнення тексту. Створення журналістського тексту в ЗМІ.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3. Зафіксованість тексту як його основна ознака.</w:t>
            </w:r>
          </w:p>
          <w:p w:rsidR="0043390D" w:rsidRPr="009655C3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9655C3">
              <w:rPr>
                <w:sz w:val="20"/>
                <w:szCs w:val="20"/>
                <w:lang w:val="ru-RU"/>
              </w:rPr>
              <w:t>4. Когерентність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5. Місце редактора в комунікативному акті..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8. Мета втручання редактора в текст.</w:t>
            </w:r>
          </w:p>
          <w:p w:rsidR="0043390D" w:rsidRPr="00C46214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9. Основна суперечність у тексті між індивідуальним і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іальним. </w:t>
            </w:r>
            <w:r w:rsidRPr="00C46214">
              <w:rPr>
                <w:sz w:val="20"/>
                <w:szCs w:val="20"/>
              </w:rPr>
              <w:t>Роль редактора в подоланні цієї суперечності.</w:t>
            </w:r>
          </w:p>
          <w:p w:rsidR="0043390D" w:rsidRPr="00C46214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10. Ситуаційний контекст.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Капелюшний А. О. Редагування в засобах масової інформації: Навч.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іб. – Львів: ПАІС, 2005. – С. 21–23;  Тимошик М. С. Книга для автора, редактора, видавця: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ібник. – К.: Наша культура і наука, 2006. – С. 239–240; Тимошик М. С. Як редагувати книжкові та газетно-журнальні видання: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2012. – С. 12-29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Завд.2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390D" w:rsidRPr="00C46214" w:rsidRDefault="0043390D" w:rsidP="0043390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 вересня</w:t>
            </w:r>
          </w:p>
        </w:tc>
      </w:tr>
      <w:tr w:rsidR="0043390D" w:rsidRPr="00F369BF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3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3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jc w:val="both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sz w:val="20"/>
                <w:lang w:val="uk-UA"/>
              </w:rPr>
              <w:t>3</w:t>
            </w:r>
            <w:r w:rsidRPr="00C46214">
              <w:rPr>
                <w:rFonts w:ascii="Times New Roman" w:hAnsi="Times New Roman"/>
                <w:sz w:val="20"/>
              </w:rPr>
              <w:t>. Психологічні засади праці редактора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1.Досягнення інформативної, емоційної та спонукальної адекватності розуміння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2. Психологічні передумови редагування.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3. Праця редактора як співтворчість з автором</w:t>
            </w:r>
          </w:p>
          <w:p w:rsidR="0043390D" w:rsidRPr="00C46214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4. Психологічні причини авторських помилок.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5. Труднощі, які виникають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ід  час “перекладу” з внутрішнього мовлення.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6. Процес редакторської інтерпретації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7. Психологічні закономірності, що є визначальними для глибокого авторського аналізу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8. Мотивація в редакторській діяльності.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9. Використання специфічних дій-навиків у редакторському аналізі.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10. Чотири аспекти втручання редактора в авторський текст.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11. Редакторське втручання в текст і порушення авторської манери викладу.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12. Особливості визначення меж редакторського втручання в текст.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13. Специфіка редакторського читання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14. Багатоплановість редакторського читання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15. Три основні “ланки”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системі редакторського читання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16. Три види ставлення редактора до </w:t>
            </w:r>
            <w:r w:rsidRPr="00411291">
              <w:rPr>
                <w:sz w:val="20"/>
                <w:szCs w:val="20"/>
                <w:lang w:val="ru-RU"/>
              </w:rPr>
              <w:lastRenderedPageBreak/>
              <w:t xml:space="preserve">читання тексту.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17. Три функції скеровування читання.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18. Типові психологічні помилки.</w:t>
            </w:r>
          </w:p>
          <w:p w:rsidR="0043390D" w:rsidRPr="00C46214" w:rsidRDefault="0043390D" w:rsidP="0043390D">
            <w:pPr>
              <w:tabs>
                <w:tab w:val="left" w:pos="284"/>
                <w:tab w:val="left" w:pos="9923"/>
              </w:tabs>
              <w:spacing w:line="234" w:lineRule="atLeast"/>
              <w:ind w:left="284" w:hanging="284"/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19. Типові помилки в інтерв’юванні.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ru-RU"/>
              </w:rPr>
              <w:t>Винтерхофф-Шпурк П.</w:t>
            </w:r>
            <w:r w:rsidRPr="00C4621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46214">
              <w:rPr>
                <w:sz w:val="20"/>
                <w:szCs w:val="20"/>
                <w:lang w:val="ru-RU"/>
              </w:rPr>
              <w:t>Медиапсихология: Основные принципы. – Харьков: Гуманитарный центр, 2007. – С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. 68–242; Капелюшний А. О. Редагування в засобах масової інформації: Навч.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іб. – Львів: ПАІС, 2005. – С. 23–35; Партико З. В. Загальне редагування: нормативні основи. –  Львів: Афі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ша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, 2001. – С. 346-379;  Тимошик М. С. Книга для автора, редактора, видавця: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2006. – С. 239–240.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C46214">
              <w:rPr>
                <w:sz w:val="20"/>
                <w:szCs w:val="20"/>
                <w:lang w:val="uk-UA"/>
              </w:rPr>
              <w:t>3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вересня</w:t>
            </w:r>
          </w:p>
        </w:tc>
      </w:tr>
      <w:tr w:rsidR="0043390D" w:rsidRPr="00F369BF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4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4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sz w:val="20"/>
                <w:lang w:val="uk-UA"/>
              </w:rPr>
              <w:t>4</w:t>
            </w:r>
            <w:r w:rsidRPr="00C46214">
              <w:rPr>
                <w:rFonts w:ascii="Times New Roman" w:hAnsi="Times New Roman"/>
                <w:sz w:val="20"/>
              </w:rPr>
              <w:t>. Основи редакторського аналізу тексту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44" w:lineRule="atLeast"/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F369BF">
              <w:rPr>
                <w:sz w:val="20"/>
                <w:szCs w:val="20"/>
                <w:lang w:val="ru-RU"/>
              </w:rPr>
              <w:t>1. Праця над рукопис</w:t>
            </w:r>
            <w:r w:rsidRPr="00411291">
              <w:rPr>
                <w:sz w:val="20"/>
                <w:szCs w:val="20"/>
                <w:lang w:val="ru-RU"/>
              </w:rPr>
              <w:t>ом як складний творчий процес, у якому не все можна регламентувати.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44" w:lineRule="atLeast"/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2. Два основні аспекти праці редактора над текстом.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44" w:lineRule="atLeast"/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3. Змі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ст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понять “аналіз твору”,  “редакторський аналіз”.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44" w:lineRule="atLeast"/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4. Мета редакторського аналізу.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44" w:lineRule="atLeast"/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5. Редакторський аналіз і літературно-художня критика.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spacing w:line="244" w:lineRule="atLeast"/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6. Редакторський аналіз – критика, звернена до автора.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7. Структура редакторського аналізу.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8.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Структурна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одиниця тексту, тривалість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9. Вимоги до редакторської оцінки тексту.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Редагування в засобах масової інформації: Навч. посіб. – Львів: ПАІС, 2005. – С. 41–44; Партико З. В. Загальне редагування: нормативні основи. –  Львів: Афіша, 2001. – С. 157–171; Різун В. В.  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Літературне редагування. – К.: Либідь, 1996. – С. 231–236; Тимошик М. С. Як редагувати книжкові та газетно-журнальні видання: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2012. – С. 140-161.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C46214">
              <w:rPr>
                <w:sz w:val="20"/>
                <w:szCs w:val="20"/>
                <w:lang w:val="uk-UA"/>
              </w:rPr>
              <w:t>4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вересня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5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5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sz w:val="20"/>
                <w:lang w:val="uk-UA"/>
              </w:rPr>
              <w:t>5</w:t>
            </w:r>
            <w:r w:rsidRPr="00C46214">
              <w:rPr>
                <w:rFonts w:ascii="Times New Roman" w:hAnsi="Times New Roman"/>
                <w:sz w:val="20"/>
              </w:rPr>
              <w:t>. Практична реалізація висновків редакторського аналізу тексту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1. Основні завдання правки.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2. Найважливіші правила виправляння тексту.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3. Види правки.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4. Особливості й сфера використання правки-вичитування.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5. Редакторська робота над текстами, які потребують правки-скорочення. 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6. Правка-доопрацювання – найпоширеніший вид редак</w:t>
            </w:r>
            <w:r w:rsidRPr="00411291">
              <w:rPr>
                <w:sz w:val="20"/>
                <w:szCs w:val="20"/>
                <w:lang w:val="ru-RU"/>
              </w:rPr>
              <w:softHyphen/>
              <w:t>цій</w:t>
            </w:r>
            <w:r w:rsidRPr="00411291">
              <w:rPr>
                <w:sz w:val="20"/>
                <w:szCs w:val="20"/>
                <w:lang w:val="ru-RU"/>
              </w:rPr>
              <w:softHyphen/>
              <w:t xml:space="preserve">них виправлень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журналістських текстах.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7. Правка-переробка як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ізновид творчості.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Редагування в засобах масової інформації: Навч. посіб. – Львів: ПАІС, 2005. – С. 44–47; Партико З. В. Загальне редагування: нормативні основи. –  Львів: Афіша, 2001. – С. 171–178; Різун В. В.  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Літературне редагування. – К.: Либідь, 1996. – С. 236–237; Тимошик М. С. Як редагувати книжкові та газетно-журнальні видання: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2012. – С. 72-95.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Default="0043390D" w:rsidP="0043390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C46214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Завд.5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3390D" w:rsidRPr="00F369BF" w:rsidRDefault="0043390D" w:rsidP="0043390D">
            <w:pPr>
              <w:jc w:val="center"/>
              <w:rPr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 вересня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6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6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b/>
                <w:sz w:val="20"/>
                <w:szCs w:val="20"/>
              </w:rPr>
            </w:pPr>
            <w:r w:rsidRPr="00C46214">
              <w:rPr>
                <w:b/>
                <w:sz w:val="20"/>
                <w:szCs w:val="20"/>
              </w:rPr>
              <w:t>Тема 6. Логічні засади редагування</w:t>
            </w:r>
          </w:p>
          <w:p w:rsidR="0043390D" w:rsidRPr="00411291" w:rsidRDefault="0043390D" w:rsidP="0043390D">
            <w:pPr>
              <w:numPr>
                <w:ilvl w:val="0"/>
                <w:numId w:val="5"/>
              </w:numPr>
              <w:tabs>
                <w:tab w:val="left" w:pos="284"/>
                <w:tab w:val="left" w:pos="9923"/>
              </w:tabs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Умови додержання законів і норм логічно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правильного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мислення.</w:t>
            </w:r>
          </w:p>
          <w:p w:rsidR="0043390D" w:rsidRPr="00411291" w:rsidRDefault="0043390D" w:rsidP="0043390D">
            <w:pPr>
              <w:numPr>
                <w:ilvl w:val="0"/>
                <w:numId w:val="5"/>
              </w:numPr>
              <w:tabs>
                <w:tab w:val="left" w:pos="284"/>
                <w:tab w:val="left" w:pos="9923"/>
              </w:tabs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Основні завдання редактора в оцінюванні тексту журналістського твору з логічного погляду.</w:t>
            </w:r>
          </w:p>
          <w:p w:rsidR="0043390D" w:rsidRPr="00411291" w:rsidRDefault="0043390D" w:rsidP="0043390D">
            <w:pPr>
              <w:numPr>
                <w:ilvl w:val="0"/>
                <w:numId w:val="5"/>
              </w:numPr>
              <w:tabs>
                <w:tab w:val="left" w:pos="284"/>
                <w:tab w:val="left" w:pos="9923"/>
              </w:tabs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Прийоми, за допомогою яких вирішують ці завдання.</w:t>
            </w:r>
          </w:p>
          <w:p w:rsidR="0043390D" w:rsidRPr="00411291" w:rsidRDefault="0043390D" w:rsidP="0043390D">
            <w:pPr>
              <w:numPr>
                <w:ilvl w:val="0"/>
                <w:numId w:val="5"/>
              </w:numPr>
              <w:tabs>
                <w:tab w:val="left" w:pos="284"/>
                <w:tab w:val="left" w:pos="9923"/>
              </w:tabs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Чотири основні закони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правильного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мислення та умови їх додержання в журналістському тексті.</w:t>
            </w:r>
          </w:p>
          <w:p w:rsidR="0043390D" w:rsidRPr="00411291" w:rsidRDefault="0043390D" w:rsidP="0043390D">
            <w:pPr>
              <w:numPr>
                <w:ilvl w:val="0"/>
                <w:numId w:val="5"/>
              </w:numPr>
              <w:tabs>
                <w:tab w:val="left" w:pos="284"/>
                <w:tab w:val="left" w:pos="9923"/>
              </w:tabs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Формування в редактора навиків усунення логічних помилок.</w:t>
            </w:r>
          </w:p>
          <w:p w:rsidR="0043390D" w:rsidRPr="00C46214" w:rsidRDefault="0043390D" w:rsidP="0043390D">
            <w:pPr>
              <w:numPr>
                <w:ilvl w:val="0"/>
                <w:numId w:val="5"/>
              </w:numPr>
              <w:tabs>
                <w:tab w:val="left" w:pos="284"/>
                <w:tab w:val="left" w:pos="9923"/>
              </w:tabs>
              <w:jc w:val="both"/>
              <w:rPr>
                <w:caps/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lastRenderedPageBreak/>
              <w:t>Класифікація логічних помилок.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Редагування в засобах масової інформації: Навч. посіб. – Львів: ПАІС, 2005. – С. 51–55; Партико З. В. Загальне редагування: нормативні основи. –  Львів: Афіша, 2001. – С. 264-309; Різун В. В.  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Літературне редагування. – К.: Либідь, 1996. – С. 90–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lastRenderedPageBreak/>
              <w:t xml:space="preserve">99; 23, с. 481–496; Тимошик М. С. Як редагувати книжкові та газетно-журнальні видання: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2012. – С. 150-155.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Завд.6,7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 жовтня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7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>иждень 7 – лаб. зан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sz w:val="20"/>
                <w:lang w:val="uk-UA"/>
              </w:rPr>
              <w:t>7</w:t>
            </w:r>
            <w:r w:rsidRPr="00C46214">
              <w:rPr>
                <w:rFonts w:ascii="Times New Roman" w:hAnsi="Times New Roman"/>
                <w:sz w:val="20"/>
              </w:rPr>
              <w:t>. Види журналістських текстів і особливості їх редагування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ізні трактування  поняття “вид тексту”.</w:t>
            </w:r>
          </w:p>
          <w:p w:rsidR="0043390D" w:rsidRPr="00C46214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Різні класифікації видів текстів.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Особливості редагування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ізних видів текстів.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Редагування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ізних видів текстів на телебаченні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Специфічні риси редагування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ізних видів текстів на радіо.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Текст-розповідь і особливості його редагування.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Текст-опис і специфіка його редагування в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ізних ЗМІ.</w:t>
            </w:r>
          </w:p>
          <w:p w:rsidR="0043390D" w:rsidRPr="00411291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Особливості редагування тексту-роздуму в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ізних ЗМІ.</w:t>
            </w:r>
          </w:p>
          <w:p w:rsidR="0043390D" w:rsidRPr="00C46214" w:rsidRDefault="0043390D" w:rsidP="0043390D">
            <w:pPr>
              <w:numPr>
                <w:ilvl w:val="0"/>
                <w:numId w:val="6"/>
              </w:numPr>
              <w:tabs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Специфіка редагування тексту-визначення.</w:t>
            </w:r>
          </w:p>
          <w:p w:rsidR="0043390D" w:rsidRPr="00411291" w:rsidRDefault="0043390D" w:rsidP="0043390D">
            <w:pPr>
              <w:tabs>
                <w:tab w:val="num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10.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ізновиди журналістських текстів за їх жанрово- та структурно-стилістичними особливостями (класифікація А. М. Васильєвої).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Редагування в засобах масової інформації: Навч. посіб. – Львів: ПАІС, 2005. – С. 77–85; Тимошик М. С. Видавнича справа та редагування: Навчальний посібник. – К.: Наша культура і наука – Концерн “Видавничий Дім“Ін Юре”, 2004. – С. 125–138; Тимошик М. С. Як редагувати книжкові та газетно-журнальні видання: Практичний посібник. – К.: Наша культура і наука, 2012. – С. 234-255.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Завд. 8,9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 жовтня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8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8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sz w:val="20"/>
                <w:lang w:val="uk-UA"/>
              </w:rPr>
              <w:t>8</w:t>
            </w:r>
            <w:r w:rsidRPr="00C46214">
              <w:rPr>
                <w:rFonts w:ascii="Times New Roman" w:hAnsi="Times New Roman"/>
                <w:sz w:val="20"/>
              </w:rPr>
              <w:t>. Текст як цілісність та його окремі компоненти. Методика редакторської оцінки компоненті</w:t>
            </w:r>
            <w:proofErr w:type="gramStart"/>
            <w:r w:rsidRPr="00C46214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C46214">
              <w:rPr>
                <w:rFonts w:ascii="Times New Roman" w:hAnsi="Times New Roman"/>
                <w:sz w:val="20"/>
              </w:rPr>
              <w:t xml:space="preserve"> тексту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  <w:lang w:val="ru-RU"/>
              </w:rPr>
            </w:pPr>
            <w:proofErr w:type="gramStart"/>
            <w:r w:rsidRPr="00411291">
              <w:rPr>
                <w:sz w:val="20"/>
                <w:szCs w:val="20"/>
                <w:lang w:val="ru-RU"/>
              </w:rPr>
              <w:t>Ц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ілісний текст, текст у єдності всіх його компонентів як предмет редакторського аналізу. </w:t>
            </w:r>
          </w:p>
          <w:p w:rsidR="0043390D" w:rsidRPr="00C46214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Методика умовного членування тексту.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Критерії виокремлення структурних одиниць тексту.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Робота редактора над композицією рукопису.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Специфіка редакторського аналізу структурних особливостей тексту.</w:t>
            </w:r>
          </w:p>
          <w:p w:rsidR="0043390D" w:rsidRPr="00C46214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Методика оцінювання композиції рукопису.</w:t>
            </w:r>
          </w:p>
          <w:p w:rsidR="0043390D" w:rsidRPr="00C46214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Правила побудови журналістського твору.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Основні вимоги до композиції рукопису.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Прийоми роботи редактора над композицією твору.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Залежність композиції твору від жанру журналістського матеріалу.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Залежність композиції твору від засобу масової інформації. 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lastRenderedPageBreak/>
              <w:t>Залежність композиції твору від типу видання.</w:t>
            </w:r>
          </w:p>
          <w:p w:rsidR="0043390D" w:rsidRPr="00C46214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Методика редакторської оцінки рубрикації.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Текст і заголовок. Функції заголовка в ЗМІ та типи його зв’язку з текстом.</w:t>
            </w:r>
          </w:p>
          <w:p w:rsidR="0043390D" w:rsidRPr="00411291" w:rsidRDefault="0043390D" w:rsidP="0043390D">
            <w:pPr>
              <w:numPr>
                <w:ilvl w:val="0"/>
                <w:numId w:val="7"/>
              </w:numPr>
              <w:tabs>
                <w:tab w:val="left" w:pos="284"/>
                <w:tab w:val="left" w:pos="9923"/>
              </w:tabs>
              <w:spacing w:line="230" w:lineRule="atLeast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Типові змістово-структурні, жанрово-стильові та композиційні помилки.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Редагування в засобах масової інформації: Навч. посіб. – Львів: ПАІС, 2005. – С. 89–97; Партико З. В. Загальне редагування: нормативні основи. –  Львів: Афіша, 2001. – С. 228–248; Різун В. В.  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Літературне редагування. – К.: Либідь, 1996. – С. 186–196; Тимошик М. С. Видавнича справа та редагування: Навчальний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 – Концерн “Видавничий Ді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м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“Ін Юре”, 2004. – С. 129–130; Тимошик М. С. Як редагувати книжкові та газетно-журнальні видання: Практичний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ібник. – К.: Наша культура і 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lastRenderedPageBreak/>
              <w:t>наука, 2012. – С. 114-139.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Завд.10, 11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 жовтня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9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9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 xml:space="preserve">Тема </w:t>
            </w:r>
            <w:r w:rsidRPr="00C46214">
              <w:rPr>
                <w:rFonts w:ascii="Times New Roman" w:hAnsi="Times New Roman"/>
                <w:sz w:val="20"/>
                <w:lang w:val="uk-UA"/>
              </w:rPr>
              <w:t>9</w:t>
            </w:r>
            <w:r w:rsidRPr="00C46214">
              <w:rPr>
                <w:rFonts w:ascii="Times New Roman" w:hAnsi="Times New Roman"/>
                <w:sz w:val="20"/>
              </w:rPr>
              <w:t xml:space="preserve">. Основи методики редакторської роботи над фактичним </w:t>
            </w:r>
            <w:proofErr w:type="gramStart"/>
            <w:r w:rsidRPr="00C46214">
              <w:rPr>
                <w:rFonts w:ascii="Times New Roman" w:hAnsi="Times New Roman"/>
                <w:sz w:val="20"/>
              </w:rPr>
              <w:t>матер</w:t>
            </w:r>
            <w:proofErr w:type="gramEnd"/>
            <w:r w:rsidRPr="00C46214">
              <w:rPr>
                <w:rFonts w:ascii="Times New Roman" w:hAnsi="Times New Roman"/>
                <w:sz w:val="20"/>
              </w:rPr>
              <w:t>іалом.</w:t>
            </w:r>
          </w:p>
          <w:p w:rsidR="0043390D" w:rsidRPr="00C46214" w:rsidRDefault="0043390D" w:rsidP="0043390D">
            <w:pPr>
              <w:numPr>
                <w:ilvl w:val="0"/>
                <w:numId w:val="8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Факт – основа журналістського твору.</w:t>
            </w:r>
          </w:p>
          <w:p w:rsidR="0043390D" w:rsidRPr="00411291" w:rsidRDefault="0043390D" w:rsidP="0043390D">
            <w:pPr>
              <w:numPr>
                <w:ilvl w:val="0"/>
                <w:numId w:val="8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Перевірка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фактичного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матеріалу – один з найважливіших етапів редакторської діяльності в ЗМІ.</w:t>
            </w:r>
          </w:p>
          <w:p w:rsidR="0043390D" w:rsidRPr="00C46214" w:rsidRDefault="0043390D" w:rsidP="0043390D">
            <w:pPr>
              <w:numPr>
                <w:ilvl w:val="0"/>
                <w:numId w:val="8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Типові фактичні помилки.</w:t>
            </w:r>
          </w:p>
          <w:p w:rsidR="0043390D" w:rsidRPr="00C46214" w:rsidRDefault="0043390D" w:rsidP="0043390D">
            <w:pPr>
              <w:numPr>
                <w:ilvl w:val="0"/>
                <w:numId w:val="8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Психологічні причини фактичних помилок.</w:t>
            </w:r>
          </w:p>
          <w:p w:rsidR="0043390D" w:rsidRPr="00411291" w:rsidRDefault="0043390D" w:rsidP="0043390D">
            <w:pPr>
              <w:numPr>
                <w:ilvl w:val="0"/>
                <w:numId w:val="8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Фактологічні особливості  журналістських текстів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ізних видів і завдання редактора під час їх аналізу.</w:t>
            </w:r>
          </w:p>
          <w:p w:rsidR="0043390D" w:rsidRPr="00C46214" w:rsidRDefault="0043390D" w:rsidP="0043390D">
            <w:pPr>
              <w:numPr>
                <w:ilvl w:val="0"/>
                <w:numId w:val="8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Види фактичного матеріалу.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caps/>
                <w:sz w:val="20"/>
                <w:szCs w:val="20"/>
                <w:lang w:val="uk-UA"/>
              </w:rPr>
              <w:t>К</w:t>
            </w:r>
            <w:r w:rsidRPr="00C46214">
              <w:rPr>
                <w:sz w:val="20"/>
                <w:szCs w:val="20"/>
                <w:lang w:val="uk-UA"/>
              </w:rPr>
              <w:t>апелюшний</w:t>
            </w:r>
            <w:r w:rsidRPr="00C46214">
              <w:rPr>
                <w:caps/>
                <w:sz w:val="20"/>
                <w:szCs w:val="20"/>
                <w:lang w:val="uk-UA"/>
              </w:rPr>
              <w:t xml:space="preserve"> А</w:t>
            </w:r>
            <w:r w:rsidRPr="00C46214">
              <w:rPr>
                <w:sz w:val="20"/>
                <w:szCs w:val="20"/>
                <w:lang w:val="uk-UA"/>
              </w:rPr>
              <w:t>. О. Практичний посібник-довідник журналіста</w:t>
            </w:r>
            <w:r w:rsidRPr="00C46214">
              <w:rPr>
                <w:caps/>
                <w:sz w:val="20"/>
                <w:szCs w:val="20"/>
                <w:lang w:val="uk-UA"/>
              </w:rPr>
              <w:t>:</w:t>
            </w:r>
            <w:r w:rsidRPr="00C46214">
              <w:rPr>
                <w:sz w:val="20"/>
                <w:szCs w:val="20"/>
                <w:lang w:val="uk-UA"/>
              </w:rPr>
              <w:t xml:space="preserve"> Редагування в ЗМІ: Аналіз і перевірка фактичного матеріалу. – Львів: ПАІС, 2004. – С</w:t>
            </w: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. 5-34, 482-551; Капелюшний А. О. Редагування в засобах масової інформації: Навч. посіб. – Львів: ПАІС, 2005. – С. 103–127; Різун В. В.  </w:t>
            </w:r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Літературне редагування. – К.: Либідь, 1996. – С. 175–185; Тимошик М. С. Видавнича справа та редагування: Навчальний 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 – Концерн “Видавничий Ді</w:t>
            </w:r>
            <w:proofErr w:type="gramStart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м</w:t>
            </w:r>
            <w:proofErr w:type="gramEnd"/>
            <w:r w:rsidRPr="00C46214">
              <w:rPr>
                <w:snapToGrid w:val="0"/>
                <w:spacing w:val="-4"/>
                <w:sz w:val="20"/>
                <w:szCs w:val="20"/>
                <w:lang w:val="ru-RU"/>
              </w:rPr>
              <w:t>“Ін Юре”, 2004. – С. 128–129.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Завд.12 (А-Ґ) 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листопада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 xml:space="preserve">Тиждень 10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10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1"/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46214">
              <w:rPr>
                <w:rFonts w:ascii="Times New Roman" w:hAnsi="Times New Roman"/>
                <w:sz w:val="20"/>
              </w:rPr>
              <w:t>Тема 10. Редакційно-технічне оформлення фактичного матеріалу.</w:t>
            </w:r>
          </w:p>
          <w:p w:rsidR="0043390D" w:rsidRPr="00411291" w:rsidRDefault="0043390D" w:rsidP="0043390D">
            <w:pPr>
              <w:numPr>
                <w:ilvl w:val="0"/>
                <w:numId w:val="9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Загальні рекомендації щодо редакційно-технічного оформлення цитат.</w:t>
            </w:r>
          </w:p>
          <w:p w:rsidR="0043390D" w:rsidRPr="00411291" w:rsidRDefault="0043390D" w:rsidP="0043390D">
            <w:pPr>
              <w:numPr>
                <w:ilvl w:val="0"/>
                <w:numId w:val="9"/>
              </w:numPr>
              <w:tabs>
                <w:tab w:val="left" w:pos="284"/>
                <w:tab w:val="left" w:pos="9923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Редакційно-технічне оформлення числового матеріалу.</w:t>
            </w:r>
          </w:p>
          <w:p w:rsidR="0043390D" w:rsidRPr="00C46214" w:rsidRDefault="0043390D" w:rsidP="0043390D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C46214">
              <w:rPr>
                <w:sz w:val="20"/>
                <w:szCs w:val="20"/>
              </w:rPr>
              <w:t>Редакційно-технічне оформлення дат.</w:t>
            </w:r>
          </w:p>
          <w:p w:rsidR="0043390D" w:rsidRPr="00411291" w:rsidRDefault="0043390D" w:rsidP="0043390D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Загальні засади редакційно-технічного оформлення власних імен та власних назв.</w:t>
            </w:r>
          </w:p>
          <w:p w:rsidR="0043390D" w:rsidRPr="00411291" w:rsidRDefault="0043390D" w:rsidP="0043390D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Загальні принципи редакційно-технічного оформлення скорочень.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caps/>
                <w:sz w:val="20"/>
                <w:szCs w:val="20"/>
                <w:lang w:val="uk-UA"/>
              </w:rPr>
              <w:t>К</w:t>
            </w:r>
            <w:r w:rsidRPr="00C46214">
              <w:rPr>
                <w:sz w:val="20"/>
                <w:szCs w:val="20"/>
                <w:lang w:val="uk-UA"/>
              </w:rPr>
              <w:t>апелюшний</w:t>
            </w:r>
            <w:r w:rsidRPr="00C46214">
              <w:rPr>
                <w:caps/>
                <w:sz w:val="20"/>
                <w:szCs w:val="20"/>
                <w:lang w:val="uk-UA"/>
              </w:rPr>
              <w:t xml:space="preserve"> А</w:t>
            </w:r>
            <w:r w:rsidRPr="00C46214">
              <w:rPr>
                <w:sz w:val="20"/>
                <w:szCs w:val="20"/>
                <w:lang w:val="uk-UA"/>
              </w:rPr>
              <w:t>. О. Практичний посібник-довідник журналіста</w:t>
            </w:r>
            <w:r w:rsidRPr="00C46214">
              <w:rPr>
                <w:caps/>
                <w:sz w:val="20"/>
                <w:szCs w:val="20"/>
                <w:lang w:val="uk-UA"/>
              </w:rPr>
              <w:t>:</w:t>
            </w:r>
            <w:r w:rsidRPr="00C46214">
              <w:rPr>
                <w:sz w:val="20"/>
                <w:szCs w:val="20"/>
                <w:lang w:val="uk-UA"/>
              </w:rPr>
              <w:t xml:space="preserve"> Редагування в ЗМІ: Аналіз і перевірка фактичного матеріалу. – Львів: ПАІС, 2004. – С</w:t>
            </w: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. 203-286; Капелюшний А. О. Редагування в засобах масової інформації: Навч. посіб. – Львів: ПАІС, 2005. – С. 89–97, 103–127; 16, 389-402; Тимошик М. С. Видавнича справа та редагування: Навчальний посібник. </w:t>
            </w: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lastRenderedPageBreak/>
              <w:t>– К.: Наша культура і наука – Концерн “Видавничий Дім“Ін Юре”, 2004. – С. 128–129.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Завд.12 (Д-И) 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 листопада</w:t>
            </w:r>
          </w:p>
        </w:tc>
      </w:tr>
      <w:tr w:rsidR="0043390D" w:rsidRPr="00C46214" w:rsidTr="0043390D">
        <w:tc>
          <w:tcPr>
            <w:tcW w:w="925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 xml:space="preserve">Тиждень 11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C46214">
              <w:rPr>
                <w:sz w:val="20"/>
                <w:szCs w:val="20"/>
                <w:lang w:val="uk-UA"/>
              </w:rPr>
              <w:t xml:space="preserve">иждень 11 – лаб. зан. </w:t>
            </w:r>
          </w:p>
          <w:p w:rsidR="0043390D" w:rsidRPr="00C46214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C46214" w:rsidRDefault="0043390D" w:rsidP="0043390D">
            <w:pPr>
              <w:pStyle w:val="ListParagraph"/>
              <w:tabs>
                <w:tab w:val="left" w:pos="0"/>
                <w:tab w:val="left" w:pos="324"/>
                <w:tab w:val="center" w:pos="4677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b/>
                <w:sz w:val="20"/>
                <w:szCs w:val="20"/>
              </w:rPr>
              <w:t>Тема 11. Редагування цитатного матеріалу та бібліографічних покликань.  Перевірка написання власних назв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Особливості редагування цитатного матеріалу.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Вимоги до оформлення цитат.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Специфіка редагування бібліографічних покликань.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Стандартизація оформлення бібліографічних покликань.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Нормативність написання імен та імен по батькові. 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Написання прізвищ іншомовного походження.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Редагування написання топонімів (географічних назв).</w:t>
            </w:r>
          </w:p>
          <w:p w:rsidR="0043390D" w:rsidRPr="00C46214" w:rsidRDefault="0043390D" w:rsidP="0043390D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214">
              <w:rPr>
                <w:rFonts w:ascii="Times New Roman" w:hAnsi="Times New Roman" w:cs="Times New Roman"/>
                <w:sz w:val="20"/>
                <w:szCs w:val="20"/>
              </w:rPr>
              <w:t>Перевірка написання умовних власних назв.</w:t>
            </w:r>
          </w:p>
          <w:p w:rsidR="0043390D" w:rsidRPr="00C46214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C46214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C46214">
              <w:rPr>
                <w:caps/>
                <w:sz w:val="20"/>
                <w:szCs w:val="20"/>
                <w:lang w:val="uk-UA"/>
              </w:rPr>
              <w:t>К</w:t>
            </w:r>
            <w:r w:rsidRPr="00C46214">
              <w:rPr>
                <w:sz w:val="20"/>
                <w:szCs w:val="20"/>
                <w:lang w:val="uk-UA"/>
              </w:rPr>
              <w:t>апелюшний</w:t>
            </w:r>
            <w:r w:rsidRPr="00C46214">
              <w:rPr>
                <w:caps/>
                <w:sz w:val="20"/>
                <w:szCs w:val="20"/>
                <w:lang w:val="uk-UA"/>
              </w:rPr>
              <w:t xml:space="preserve"> А</w:t>
            </w:r>
            <w:r w:rsidRPr="00C46214">
              <w:rPr>
                <w:sz w:val="20"/>
                <w:szCs w:val="20"/>
                <w:lang w:val="uk-UA"/>
              </w:rPr>
              <w:t>. О. Практичний посібник-довідник журналіста</w:t>
            </w:r>
            <w:r w:rsidRPr="00C46214">
              <w:rPr>
                <w:caps/>
                <w:sz w:val="20"/>
                <w:szCs w:val="20"/>
                <w:lang w:val="uk-UA"/>
              </w:rPr>
              <w:t>:</w:t>
            </w:r>
            <w:r w:rsidRPr="00C46214">
              <w:rPr>
                <w:sz w:val="20"/>
                <w:szCs w:val="20"/>
                <w:lang w:val="uk-UA"/>
              </w:rPr>
              <w:t xml:space="preserve"> Редагування в ЗМІ: Аналіз і перевірка фактичного матеріалу. – Львів: ПАІС, 2004. – С</w:t>
            </w:r>
            <w:r w:rsidRPr="00C46214">
              <w:rPr>
                <w:snapToGrid w:val="0"/>
                <w:spacing w:val="-4"/>
                <w:sz w:val="20"/>
                <w:szCs w:val="20"/>
                <w:lang w:val="uk-UA"/>
              </w:rPr>
              <w:t>. 54-70; Капелюшний А. О. Редагування в засобах масової інформації: Навч. посіб. – Львів: ПАІС, 2005. – С. 89–97, 103–127; Тимошик М. С. Видавнича справа та редагування: Навчальний посібник. – К.: Наша культура і наука – Концерн “Видавничий Дім“Ін Юре”, 2004. – С. 128–129;  Тимошик М. С. Книга для автора, редактора, видавця: Практичний посібник. – К.: Наша культура і наука, 2006. – С. 249-272, 430-452; Тимошик М. С. Як редагувати книжкові та газетно-журнальні видання: Практичний посібник. – К.: Наша культура і наука, 2012. – С. 249-272.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Завд.12 (І-М)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C46214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 листопада</w:t>
            </w:r>
          </w:p>
        </w:tc>
      </w:tr>
      <w:tr w:rsidR="0043390D" w:rsidRPr="0096363C" w:rsidTr="0043390D">
        <w:tc>
          <w:tcPr>
            <w:tcW w:w="925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 xml:space="preserve">Тиждень 12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96363C">
              <w:rPr>
                <w:sz w:val="20"/>
                <w:szCs w:val="20"/>
                <w:lang w:val="uk-UA"/>
              </w:rPr>
              <w:t>иждень 12 – лаб. зан.</w:t>
            </w:r>
          </w:p>
          <w:p w:rsidR="0043390D" w:rsidRPr="0096363C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43390D" w:rsidRPr="0096363C" w:rsidRDefault="0043390D" w:rsidP="0043390D">
            <w:pPr>
              <w:pStyle w:val="ListParagraph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363C">
              <w:rPr>
                <w:rFonts w:ascii="Times New Roman" w:hAnsi="Times New Roman" w:cs="Times New Roman"/>
                <w:b/>
                <w:sz w:val="20"/>
                <w:szCs w:val="20"/>
              </w:rPr>
              <w:t>Тема 12. Засоби стиснення інформації в журналістському тексті</w:t>
            </w:r>
          </w:p>
          <w:p w:rsidR="0043390D" w:rsidRPr="0096363C" w:rsidRDefault="0043390D" w:rsidP="0043390D">
            <w:pPr>
              <w:pStyle w:val="ListParagraph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ab/>
              <w:t>Абревіація: звукова та літерна.</w:t>
            </w:r>
          </w:p>
          <w:p w:rsidR="0043390D" w:rsidRPr="0096363C" w:rsidRDefault="0043390D" w:rsidP="0043390D">
            <w:pPr>
              <w:pStyle w:val="ListParagraph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ab/>
              <w:t>Складноскорочені слова (часткові, складові, телескопічні).</w:t>
            </w:r>
          </w:p>
          <w:p w:rsidR="0043390D" w:rsidRPr="0096363C" w:rsidRDefault="0043390D" w:rsidP="0043390D">
            <w:pPr>
              <w:pStyle w:val="ListParagraph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ab/>
              <w:t>Умовні графічні скорочення слів.</w:t>
            </w:r>
          </w:p>
          <w:p w:rsidR="0043390D" w:rsidRPr="0096363C" w:rsidRDefault="0043390D" w:rsidP="0043390D">
            <w:pPr>
              <w:pStyle w:val="ListParagraph"/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4. Стягування (дефісні, скіснолінійні) та відсікання. </w:t>
            </w:r>
          </w:p>
          <w:p w:rsidR="0043390D" w:rsidRPr="0096363C" w:rsidRDefault="0043390D" w:rsidP="0043390D">
            <w:pPr>
              <w:pStyle w:val="ListParagraph"/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Особливості скорочення одиниць виміру.</w:t>
            </w:r>
          </w:p>
          <w:p w:rsidR="0043390D" w:rsidRPr="0096363C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caps/>
                <w:sz w:val="20"/>
                <w:szCs w:val="20"/>
                <w:lang w:val="uk-UA"/>
              </w:rPr>
              <w:t>К</w:t>
            </w:r>
            <w:r w:rsidRPr="0096363C">
              <w:rPr>
                <w:sz w:val="20"/>
                <w:szCs w:val="20"/>
                <w:lang w:val="uk-UA"/>
              </w:rPr>
              <w:t>апелюшний</w:t>
            </w:r>
            <w:r w:rsidRPr="0096363C">
              <w:rPr>
                <w:caps/>
                <w:sz w:val="20"/>
                <w:szCs w:val="20"/>
                <w:lang w:val="uk-UA"/>
              </w:rPr>
              <w:t xml:space="preserve"> А</w:t>
            </w:r>
            <w:r w:rsidRPr="0096363C">
              <w:rPr>
                <w:sz w:val="20"/>
                <w:szCs w:val="20"/>
                <w:lang w:val="uk-UA"/>
              </w:rPr>
              <w:t>. О. Практичний посібник-довідник журналіста</w:t>
            </w:r>
            <w:r w:rsidRPr="0096363C">
              <w:rPr>
                <w:caps/>
                <w:sz w:val="20"/>
                <w:szCs w:val="20"/>
                <w:lang w:val="uk-UA"/>
              </w:rPr>
              <w:t>:</w:t>
            </w:r>
            <w:r w:rsidRPr="0096363C">
              <w:rPr>
                <w:sz w:val="20"/>
                <w:szCs w:val="20"/>
                <w:lang w:val="uk-UA"/>
              </w:rPr>
              <w:t xml:space="preserve"> Редагування в ЗМІ: Аналіз і перевірка фактичного матеріалу. – Львів: ПАІС, 2004. – С</w:t>
            </w:r>
            <w:r w:rsidRPr="0096363C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. 275-280; Капелюшний А. О. Редагування в засобах масової інформації: Навч. посіб. – Львів: ПАІС, 2005. – С. 108–109; Партико З. В. Загальне редагування: нормативні основи. –  </w:t>
            </w:r>
            <w:r w:rsidRPr="0096363C">
              <w:rPr>
                <w:snapToGrid w:val="0"/>
                <w:spacing w:val="-4"/>
                <w:sz w:val="20"/>
                <w:szCs w:val="20"/>
                <w:lang w:val="uk-UA"/>
              </w:rPr>
              <w:lastRenderedPageBreak/>
              <w:t>Львів: Афіша, 2001. – С. 393-396; Тимошик М. С. Видавнича справа та редагування: Навчальний посібник. – К.: Наша культура і наука – Концерн “Видавничий Дім“Ін Юре”, 2004. – С. 128–129.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Завд.13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 листопада</w:t>
            </w:r>
          </w:p>
        </w:tc>
      </w:tr>
      <w:tr w:rsidR="0043390D" w:rsidRPr="0096363C" w:rsidTr="0043390D">
        <w:tc>
          <w:tcPr>
            <w:tcW w:w="925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lastRenderedPageBreak/>
              <w:t xml:space="preserve">Тиждень 13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96363C">
              <w:rPr>
                <w:sz w:val="20"/>
                <w:szCs w:val="20"/>
                <w:lang w:val="uk-UA"/>
              </w:rPr>
              <w:t xml:space="preserve">иждень 13 – лаб. зан. </w:t>
            </w:r>
          </w:p>
          <w:p w:rsidR="0043390D" w:rsidRPr="0096363C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96363C" w:rsidRDefault="0043390D" w:rsidP="0043390D">
            <w:pPr>
              <w:pStyle w:val="1"/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6363C">
              <w:rPr>
                <w:rFonts w:ascii="Times New Roman" w:hAnsi="Times New Roman"/>
                <w:sz w:val="20"/>
              </w:rPr>
              <w:t xml:space="preserve">Тема </w:t>
            </w:r>
            <w:r w:rsidRPr="0096363C">
              <w:rPr>
                <w:rFonts w:ascii="Times New Roman" w:hAnsi="Times New Roman"/>
                <w:sz w:val="20"/>
                <w:lang w:val="uk-UA"/>
              </w:rPr>
              <w:t>13</w:t>
            </w:r>
            <w:r w:rsidRPr="0096363C">
              <w:rPr>
                <w:rFonts w:ascii="Times New Roman" w:hAnsi="Times New Roman"/>
                <w:sz w:val="20"/>
              </w:rPr>
              <w:t>. Мовностилістичні особливості тексту й завдання редактора.   Специфіка редагування україномовного тексту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caps/>
                <w:sz w:val="20"/>
                <w:szCs w:val="20"/>
                <w:lang w:val="ru-RU"/>
              </w:rPr>
              <w:t xml:space="preserve">1. </w:t>
            </w:r>
            <w:r w:rsidRPr="00411291">
              <w:rPr>
                <w:sz w:val="20"/>
                <w:szCs w:val="20"/>
                <w:lang w:val="ru-RU"/>
              </w:rPr>
              <w:t xml:space="preserve">Медіасофія й медіапрагматика. Мова засобів масової інформації. Місце медіалінгвістики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 xml:space="preserve"> системі наук про ЗМІ.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2. </w:t>
            </w:r>
            <w:r w:rsidRPr="00411291">
              <w:rPr>
                <w:caps/>
                <w:sz w:val="20"/>
                <w:szCs w:val="20"/>
                <w:lang w:val="ru-RU"/>
              </w:rPr>
              <w:t>В</w:t>
            </w:r>
            <w:r w:rsidRPr="00411291">
              <w:rPr>
                <w:sz w:val="20"/>
                <w:szCs w:val="20"/>
                <w:lang w:val="ru-RU"/>
              </w:rPr>
              <w:t>имоги до мови преси, телебачення й раді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о</w:t>
            </w:r>
            <w:proofErr w:type="gramEnd"/>
            <w:r w:rsidRPr="00411291">
              <w:rPr>
                <w:sz w:val="20"/>
                <w:szCs w:val="20"/>
                <w:lang w:val="ru-RU"/>
              </w:rPr>
              <w:t>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3. Редакторський аналіз мовностилістичних особливостей тексту в ЗМІ.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4. Практика слововживання в сучасних українських ЗМІ та завдання редактора.</w:t>
            </w:r>
          </w:p>
          <w:p w:rsidR="0043390D" w:rsidRPr="00411291" w:rsidRDefault="0043390D" w:rsidP="0043390D">
            <w:pPr>
              <w:tabs>
                <w:tab w:val="left" w:pos="284"/>
                <w:tab w:val="left" w:pos="9923"/>
              </w:tabs>
              <w:ind w:left="284" w:hanging="284"/>
              <w:jc w:val="both"/>
              <w:rPr>
                <w:caps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>5. Залежність мовностилістичних особливостей тексту від специфіки засобу масової інформації, від жанру твору, від типу видання, від мовного оточення автора.</w:t>
            </w:r>
          </w:p>
          <w:p w:rsidR="0043390D" w:rsidRPr="0096363C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411291">
              <w:rPr>
                <w:sz w:val="20"/>
                <w:szCs w:val="20"/>
                <w:lang w:val="ru-RU"/>
              </w:rPr>
              <w:t xml:space="preserve">6. </w:t>
            </w:r>
            <w:proofErr w:type="gramStart"/>
            <w:r w:rsidRPr="00411291">
              <w:rPr>
                <w:sz w:val="20"/>
                <w:szCs w:val="20"/>
                <w:lang w:val="ru-RU"/>
              </w:rPr>
              <w:t>Використання словників та довідників у праці редактора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Редагування в засобах масової інформації: Навч. посіб. – Львів: ПАІС, 2005. – С. 157–192; Різун В. В.  </w:t>
            </w:r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Літературне редагування. – К.: Либідь, 1996. – С. 135–151;  Тимошик М. С. Книга для автора, редактора, видавця: Практичний </w:t>
            </w:r>
            <w:proofErr w:type="gramStart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ібник. – К.: Наша культура і наука, 2006. – С. 242–243; Тимошик М. С. Як редагувати книжкові та газетно-журнальні видання: Практичний </w:t>
            </w:r>
            <w:proofErr w:type="gramStart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2012. – С. 162-181; 28, с. 6—15.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Завд.14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грудня</w:t>
            </w:r>
          </w:p>
        </w:tc>
      </w:tr>
      <w:tr w:rsidR="0043390D" w:rsidRPr="0096363C" w:rsidTr="0043390D">
        <w:tc>
          <w:tcPr>
            <w:tcW w:w="925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 xml:space="preserve">Тиждень 14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96363C">
              <w:rPr>
                <w:sz w:val="20"/>
                <w:szCs w:val="20"/>
                <w:lang w:val="uk-UA"/>
              </w:rPr>
              <w:t xml:space="preserve">иждень 14 – лаб. зан. </w:t>
            </w:r>
          </w:p>
          <w:p w:rsidR="0043390D" w:rsidRPr="0096363C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411291" w:rsidRDefault="0043390D" w:rsidP="0043390D">
            <w:pPr>
              <w:tabs>
                <w:tab w:val="left" w:pos="0"/>
              </w:tabs>
              <w:contextualSpacing/>
              <w:rPr>
                <w:b/>
                <w:sz w:val="20"/>
                <w:szCs w:val="20"/>
                <w:lang w:val="ru-RU"/>
              </w:rPr>
            </w:pPr>
            <w:r w:rsidRPr="00411291">
              <w:rPr>
                <w:b/>
                <w:sz w:val="20"/>
                <w:szCs w:val="20"/>
                <w:lang w:val="ru-RU"/>
              </w:rPr>
              <w:t>Тема 14. Типові помилки в мові ЗМІ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Значущість помилок.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Вага помилок.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Типові помилки в мові ЗМІ. Причини їх виникнення та способи уникнення.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Загальна класифікація помилок (інформаційні, модальні й фактичні, темпоральні, локальні й ситуативні, тезаурусні, сприйняттєві, атенційні,  копіювальні).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Типові орфографічні помилки в журналістських текстах.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Типові орфоепічні помилки в журналістських текстах.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Типові акцентуаційні помилки в журналістських текстах.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Типові пунктуаційні помилки в журналістських текстах.</w:t>
            </w:r>
          </w:p>
          <w:p w:rsidR="0043390D" w:rsidRPr="0096363C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ru-RU"/>
              </w:rPr>
              <w:t>Капелюшний А. О. Типологія журналістських помилок. – Львів: ЛНУ, 2000. – С</w:t>
            </w:r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. 3–67; 7, с. 3–58; Партико З. В. Загальне редагування: нормативні основи. –  Львів: Афі</w:t>
            </w:r>
            <w:proofErr w:type="gramStart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ша</w:t>
            </w:r>
            <w:proofErr w:type="gramEnd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, 2001. – С. 139-155; 28, с. 15–27.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Завд.15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 грудня</w:t>
            </w:r>
          </w:p>
        </w:tc>
      </w:tr>
      <w:tr w:rsidR="0043390D" w:rsidRPr="0096363C" w:rsidTr="0043390D">
        <w:tc>
          <w:tcPr>
            <w:tcW w:w="925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 xml:space="preserve">Тиждень 15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96363C">
              <w:rPr>
                <w:sz w:val="20"/>
                <w:szCs w:val="20"/>
                <w:lang w:val="uk-UA"/>
              </w:rPr>
              <w:t xml:space="preserve">иждень 15 – лаб. </w:t>
            </w:r>
            <w:r w:rsidRPr="0096363C">
              <w:rPr>
                <w:sz w:val="20"/>
                <w:szCs w:val="20"/>
                <w:lang w:val="uk-UA"/>
              </w:rPr>
              <w:lastRenderedPageBreak/>
              <w:t xml:space="preserve">зан. </w:t>
            </w:r>
          </w:p>
          <w:p w:rsidR="0043390D" w:rsidRPr="0096363C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96363C" w:rsidRDefault="0043390D" w:rsidP="0043390D">
            <w:pPr>
              <w:pStyle w:val="ListParagraph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36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15. Технічне редагування. Редагування текстів за допомогою комп’ютерних програм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Правила набору текстів на комп’ютері.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Типові помилки технічного </w:t>
            </w:r>
            <w:r w:rsidRPr="009636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редагування при складанні окремих текстових одиниць.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Особливості редагування заголовків та підзаголовків.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Редагування різних видів рубрик.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Правила розриву і перенесення.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Вимоги до редагування абзаців і переліків.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Звичайний пробіл (до і після розділових знаків) та нерозривний (тонкий) пробіл.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Онлайн-сервіси для редагування журналістських тексту.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Текстові онлайн-редактори (“LanguageTool” та інші…).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Ефективність онлайн-сервісів для редагування українських медіатекстів.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Проблематика функціонування українських текстових редакторів.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Особливості редагування “Вікіпедії”.</w:t>
            </w:r>
          </w:p>
          <w:p w:rsidR="0043390D" w:rsidRPr="0096363C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 w:eastAsia="ru-RU"/>
              </w:rPr>
              <w:t>Золоті слова</w:t>
            </w:r>
            <w:r w:rsidRPr="0096363C">
              <w:rPr>
                <w:b/>
                <w:sz w:val="20"/>
                <w:szCs w:val="20"/>
                <w:lang w:val="uk-UA" w:eastAsia="ru-RU"/>
              </w:rPr>
              <w:t>:</w:t>
            </w:r>
            <w:r w:rsidRPr="0096363C">
              <w:rPr>
                <w:sz w:val="20"/>
                <w:szCs w:val="20"/>
                <w:lang w:val="uk-UA" w:eastAsia="ru-RU"/>
              </w:rPr>
              <w:t xml:space="preserve"> 10 безкоштовних онлайн-сервісів для роботи з текстом [Електронний ресурс]. – Режим </w:t>
            </w:r>
            <w:r w:rsidRPr="0096363C">
              <w:rPr>
                <w:sz w:val="20"/>
                <w:szCs w:val="20"/>
                <w:lang w:val="uk-UA" w:eastAsia="ru-RU"/>
              </w:rPr>
              <w:lastRenderedPageBreak/>
              <w:t xml:space="preserve">доступу: </w:t>
            </w:r>
            <w:hyperlink r:id="rId14" w:history="1"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http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://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lab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.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platfor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.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ma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/10-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servisiv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dlya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roboti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z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tekstom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/</w:t>
              </w:r>
            </w:hyperlink>
            <w:r w:rsidRPr="0096363C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; Партико З. В. Загальне редагування: нормативні основи. –  Львів: Афіша, 2001. – С. 485-508; Партико З. В. Галузеве редагування в засобах масової інформації. –  Львів: Афіша, 2007. – С. 87-96; </w:t>
            </w:r>
            <w:r w:rsidRPr="0096363C">
              <w:rPr>
                <w:sz w:val="20"/>
                <w:szCs w:val="20"/>
                <w:lang w:val="uk-UA"/>
              </w:rPr>
              <w:t xml:space="preserve">Сміт Д. К. мол. </w:t>
            </w:r>
            <w:proofErr w:type="gramStart"/>
            <w:r w:rsidRPr="0096363C">
              <w:rPr>
                <w:sz w:val="20"/>
                <w:szCs w:val="20"/>
                <w:lang w:val="ru-RU"/>
              </w:rPr>
              <w:t>Пос</w:t>
            </w:r>
            <w:proofErr w:type="gramEnd"/>
            <w:r w:rsidRPr="0096363C">
              <w:rPr>
                <w:sz w:val="20"/>
                <w:szCs w:val="20"/>
                <w:lang w:val="ru-RU"/>
              </w:rPr>
              <w:t>ібник книговидавця. – К.: Любіть Україну, 1999. – С</w:t>
            </w:r>
            <w:r w:rsidRPr="0096363C">
              <w:rPr>
                <w:snapToGrid w:val="0"/>
                <w:spacing w:val="-4"/>
                <w:sz w:val="20"/>
                <w:szCs w:val="20"/>
                <w:lang w:val="uk-UA"/>
              </w:rPr>
              <w:t>. 3–67; Тимошик М. С. Видавнича справа та редагування: Навчальний посібник. – К.: Наша культура і наука – Концерн “Видавничий Дім“Ін Юре”, 2004. – С. 15–27;  Тимошик М. С. Книга для автора, редактора, видавця: Практичний посібник. – К.: Наша культура і наука, 2006. – С. 273-288; Тимошик М. С. Як редагувати книжкові та газетно-журнальні видання: Практичний посібник. – К.: Наша культура і наука, 2012. – С. 210-233;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Завд.16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 грудня</w:t>
            </w:r>
          </w:p>
        </w:tc>
      </w:tr>
      <w:tr w:rsidR="0043390D" w:rsidRPr="0096363C" w:rsidTr="0043390D">
        <w:tc>
          <w:tcPr>
            <w:tcW w:w="925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lastRenderedPageBreak/>
              <w:t xml:space="preserve">Тиждень 16 – лекція, </w:t>
            </w:r>
            <w:r>
              <w:rPr>
                <w:sz w:val="20"/>
                <w:szCs w:val="20"/>
                <w:lang w:val="uk-UA"/>
              </w:rPr>
              <w:t>т</w:t>
            </w:r>
            <w:r w:rsidRPr="0096363C">
              <w:rPr>
                <w:sz w:val="20"/>
                <w:szCs w:val="20"/>
                <w:lang w:val="uk-UA"/>
              </w:rPr>
              <w:t xml:space="preserve">иждень 16 – лаб. зан. </w:t>
            </w:r>
          </w:p>
          <w:p w:rsidR="0043390D" w:rsidRPr="0096363C" w:rsidRDefault="0043390D" w:rsidP="0043390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43390D" w:rsidRPr="00411291" w:rsidRDefault="0043390D" w:rsidP="0043390D">
            <w:pPr>
              <w:tabs>
                <w:tab w:val="left" w:pos="0"/>
              </w:tabs>
              <w:contextualSpacing/>
              <w:rPr>
                <w:b/>
                <w:sz w:val="20"/>
                <w:szCs w:val="20"/>
                <w:lang w:val="ru-RU"/>
              </w:rPr>
            </w:pPr>
            <w:r w:rsidRPr="00411291">
              <w:rPr>
                <w:b/>
                <w:sz w:val="20"/>
                <w:szCs w:val="20"/>
                <w:lang w:val="ru-RU"/>
              </w:rPr>
              <w:t>Тема 16. Поняття коректури та її відмінність від редагування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Коректура. Коректурні знаки (заміни, вставки, видалення, перестановки).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Завдання коректора.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 xml:space="preserve">Звіряння як різновид коректури. </w:t>
            </w:r>
          </w:p>
          <w:p w:rsidR="0043390D" w:rsidRPr="0096363C" w:rsidRDefault="0043390D" w:rsidP="0043390D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363C">
              <w:rPr>
                <w:rFonts w:ascii="Times New Roman" w:hAnsi="Times New Roman" w:cs="Times New Roman"/>
                <w:sz w:val="20"/>
                <w:szCs w:val="20"/>
              </w:rPr>
              <w:t>Загальні правила застосування коректурних знаків.</w:t>
            </w:r>
          </w:p>
          <w:p w:rsidR="0043390D" w:rsidRPr="0096363C" w:rsidRDefault="0043390D" w:rsidP="0043390D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43390D" w:rsidRPr="0096363C" w:rsidRDefault="0043390D" w:rsidP="0043390D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43390D" w:rsidRPr="0096363C" w:rsidRDefault="0043390D" w:rsidP="0043390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6363C">
              <w:rPr>
                <w:sz w:val="20"/>
                <w:szCs w:val="20"/>
                <w:lang w:val="uk-UA" w:eastAsia="ru-RU"/>
              </w:rPr>
              <w:t>Золоті слова</w:t>
            </w:r>
            <w:r w:rsidRPr="0096363C">
              <w:rPr>
                <w:b/>
                <w:sz w:val="20"/>
                <w:szCs w:val="20"/>
                <w:lang w:val="uk-UA" w:eastAsia="ru-RU"/>
              </w:rPr>
              <w:t>:</w:t>
            </w:r>
            <w:r w:rsidRPr="0096363C">
              <w:rPr>
                <w:sz w:val="20"/>
                <w:szCs w:val="20"/>
                <w:lang w:val="uk-UA" w:eastAsia="ru-RU"/>
              </w:rPr>
              <w:t xml:space="preserve"> 10 безкоштовних онлайн-сервісів для роботи з текстом [Електронний ресурс]. – Режим доступу: </w:t>
            </w:r>
            <w:hyperlink r:id="rId15" w:history="1"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http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://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lab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.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platfor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.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ma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/10-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servisiv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dlya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roboti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z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-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ru-RU" w:eastAsia="ru-RU"/>
                </w:rPr>
                <w:t>tekstom</w:t>
              </w:r>
              <w:r w:rsidRPr="0096363C">
                <w:rPr>
                  <w:rStyle w:val="Hyperlink"/>
                  <w:color w:val="auto"/>
                  <w:sz w:val="20"/>
                  <w:szCs w:val="20"/>
                  <w:lang w:val="uk-UA" w:eastAsia="ru-RU"/>
                </w:rPr>
                <w:t>/</w:t>
              </w:r>
            </w:hyperlink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; </w:t>
            </w:r>
            <w:r w:rsidRPr="0096363C">
              <w:rPr>
                <w:sz w:val="20"/>
                <w:szCs w:val="20"/>
                <w:lang w:val="ru-RU"/>
              </w:rPr>
              <w:t>Капелюшний А. О. Типологія журналістських помилок. – Львів: ЛНУ, 2000. – С</w:t>
            </w:r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. 3–67; 7, с. 3–58; Партико З. В. Загальне редагування: нормативні основи. –  Львів: Афі</w:t>
            </w:r>
            <w:proofErr w:type="gramStart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ша</w:t>
            </w:r>
            <w:proofErr w:type="gramEnd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, 2001. – </w:t>
            </w:r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lastRenderedPageBreak/>
              <w:t xml:space="preserve">С. 179-180, 523-530; Тимошик М. С. Як редагувати книжкові та газетно-журнальні видання: Практичний </w:t>
            </w:r>
            <w:proofErr w:type="gramStart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 xml:space="preserve">ібник. – К.: Наша культура і наука, 2012. – С. 540-549; Тимошик М. С. Як редагувати книжкові та газетно-журнальні видання: Практичний </w:t>
            </w:r>
            <w:proofErr w:type="gramStart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пос</w:t>
            </w:r>
            <w:proofErr w:type="gramEnd"/>
            <w:r w:rsidRPr="0096363C">
              <w:rPr>
                <w:snapToGrid w:val="0"/>
                <w:spacing w:val="-4"/>
                <w:sz w:val="20"/>
                <w:szCs w:val="20"/>
                <w:lang w:val="ru-RU"/>
              </w:rPr>
              <w:t>ібник. – К.: Наша культура і наука, 2012. – С. 96-113, 373–383; 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lastRenderedPageBreak/>
              <w:t>Завд. 17, 18</w:t>
            </w:r>
          </w:p>
          <w:p w:rsidR="0043390D" w:rsidRPr="00C46214" w:rsidRDefault="0043390D" w:rsidP="0043390D">
            <w:pPr>
              <w:jc w:val="center"/>
              <w:rPr>
                <w:sz w:val="20"/>
                <w:szCs w:val="20"/>
                <w:lang w:val="uk-UA"/>
              </w:rPr>
            </w:pPr>
            <w:r w:rsidRPr="00C46214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43390D" w:rsidRPr="0096363C" w:rsidRDefault="00601E66" w:rsidP="004339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 грудня</w:t>
            </w:r>
          </w:p>
        </w:tc>
      </w:tr>
    </w:tbl>
    <w:p w:rsidR="0043390D" w:rsidRPr="008B58B6" w:rsidRDefault="0043390D" w:rsidP="0063730A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sectPr w:rsidR="0043390D" w:rsidRPr="008B58B6" w:rsidSect="00D84351">
      <w:footerReference w:type="default" r:id="rId16"/>
      <w:pgSz w:w="12240" w:h="15840"/>
      <w:pgMar w:top="899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46" w:rsidRDefault="00B22646" w:rsidP="00D84351">
      <w:r>
        <w:separator/>
      </w:r>
    </w:p>
  </w:endnote>
  <w:endnote w:type="continuationSeparator" w:id="0">
    <w:p w:rsidR="00B22646" w:rsidRDefault="00B22646" w:rsidP="00D8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10" w:rsidRDefault="00C36E10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3365B6">
      <w:rPr>
        <w:noProof/>
      </w:rPr>
      <w:t>6</w:t>
    </w:r>
    <w:r>
      <w:fldChar w:fldCharType="end"/>
    </w:r>
  </w:p>
  <w:p w:rsidR="00C36E10" w:rsidRDefault="00C36E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46" w:rsidRDefault="00B22646" w:rsidP="00D84351">
      <w:r>
        <w:separator/>
      </w:r>
    </w:p>
  </w:footnote>
  <w:footnote w:type="continuationSeparator" w:id="0">
    <w:p w:rsidR="00B22646" w:rsidRDefault="00B22646" w:rsidP="00D8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83D"/>
    <w:multiLevelType w:val="hybridMultilevel"/>
    <w:tmpl w:val="81D8E4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1CA9"/>
    <w:multiLevelType w:val="hybridMultilevel"/>
    <w:tmpl w:val="278EC8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B47"/>
    <w:multiLevelType w:val="hybridMultilevel"/>
    <w:tmpl w:val="CDC463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70B9C"/>
    <w:multiLevelType w:val="hybridMultilevel"/>
    <w:tmpl w:val="1804D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21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CF6C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1AB44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>
    <w:nsid w:val="6160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54543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597B87"/>
    <w:multiLevelType w:val="hybridMultilevel"/>
    <w:tmpl w:val="1804D6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A33C4"/>
    <w:multiLevelType w:val="hybridMultilevel"/>
    <w:tmpl w:val="ABCC1F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30A"/>
    <w:rsid w:val="00060437"/>
    <w:rsid w:val="001F133C"/>
    <w:rsid w:val="00220F69"/>
    <w:rsid w:val="003365B6"/>
    <w:rsid w:val="003F6ACD"/>
    <w:rsid w:val="00424EE9"/>
    <w:rsid w:val="00425A2A"/>
    <w:rsid w:val="0043390D"/>
    <w:rsid w:val="00492580"/>
    <w:rsid w:val="00601E66"/>
    <w:rsid w:val="00614834"/>
    <w:rsid w:val="00630533"/>
    <w:rsid w:val="0063730A"/>
    <w:rsid w:val="006377CA"/>
    <w:rsid w:val="007B5AD1"/>
    <w:rsid w:val="007C7F53"/>
    <w:rsid w:val="007E342A"/>
    <w:rsid w:val="0087618C"/>
    <w:rsid w:val="009E6363"/>
    <w:rsid w:val="00A47F48"/>
    <w:rsid w:val="00A62E81"/>
    <w:rsid w:val="00A67131"/>
    <w:rsid w:val="00AD3A4B"/>
    <w:rsid w:val="00B20B0C"/>
    <w:rsid w:val="00B22646"/>
    <w:rsid w:val="00C36E10"/>
    <w:rsid w:val="00CC517A"/>
    <w:rsid w:val="00CC769E"/>
    <w:rsid w:val="00CD0D5E"/>
    <w:rsid w:val="00D84351"/>
    <w:rsid w:val="00EC7EEC"/>
    <w:rsid w:val="00F15116"/>
    <w:rsid w:val="00F25CE5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30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3390D"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373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730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3730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rsid w:val="009E636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3390D"/>
    <w:rPr>
      <w:rFonts w:ascii="Cambria" w:eastAsia="Times New Roman" w:hAnsi="Cambria" w:cs="Cambria"/>
      <w:b/>
      <w:color w:val="000000"/>
      <w:sz w:val="26"/>
      <w:szCs w:val="26"/>
      <w:lang w:val="en-US"/>
    </w:rPr>
  </w:style>
  <w:style w:type="paragraph" w:customStyle="1" w:styleId="1">
    <w:name w:val="Название объекта1"/>
    <w:rsid w:val="0043390D"/>
    <w:pPr>
      <w:spacing w:after="0" w:line="28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employee/konyuhova-l-i" TargetMode="External"/><Relationship Id="rId13" Type="http://schemas.openxmlformats.org/officeDocument/2006/relationships/hyperlink" Target="https://www.languagetool.org/\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k-ua.facebook.com/kafedramovyz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b.platfor.ma/10-servisiv-dlya-roboti-z-tekstom/" TargetMode="External"/><Relationship Id="rId10" Type="http://schemas.openxmlformats.org/officeDocument/2006/relationships/hyperlink" Target="http://lab.platfor.ma/10servisiv-dlya-roboti-z-tekst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urn.lnu.edu.ua/course/redahuvannya-v-zmi" TargetMode="External"/><Relationship Id="rId14" Type="http://schemas.openxmlformats.org/officeDocument/2006/relationships/hyperlink" Target="http://lab.platfor.ma/10-servisiv-dlya-roboti-z-tekst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16</Pages>
  <Words>22738</Words>
  <Characters>12961</Characters>
  <Application>Microsoft Office Word</Application>
  <DocSecurity>0</DocSecurity>
  <Lines>108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Богдан</cp:lastModifiedBy>
  <cp:revision>5</cp:revision>
  <dcterms:created xsi:type="dcterms:W3CDTF">2005-12-31T22:34:00Z</dcterms:created>
  <dcterms:modified xsi:type="dcterms:W3CDTF">2020-11-10T09:34:00Z</dcterms:modified>
</cp:coreProperties>
</file>